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11D0" w14:textId="77777777" w:rsidR="00334F3C" w:rsidRPr="00D709A3" w:rsidRDefault="00334F3C" w:rsidP="00334F3C">
      <w:pPr>
        <w:jc w:val="center"/>
        <w:rPr>
          <w:rFonts w:ascii="黑体" w:eastAsia="黑体" w:hAnsi="黑体"/>
          <w:bCs/>
          <w:szCs w:val="28"/>
        </w:rPr>
      </w:pPr>
      <w:r w:rsidRPr="00D709A3">
        <w:rPr>
          <w:rFonts w:ascii="黑体" w:eastAsia="黑体" w:hAnsi="黑体" w:hint="eastAsia"/>
          <w:bCs/>
          <w:szCs w:val="28"/>
        </w:rPr>
        <w:t>山西省检验检测中心（山西省标准计量技术研究院）</w:t>
      </w:r>
    </w:p>
    <w:p w14:paraId="27A32F8E" w14:textId="77777777" w:rsidR="00334F3C" w:rsidRPr="00532680" w:rsidRDefault="00334F3C" w:rsidP="00334F3C">
      <w:pPr>
        <w:jc w:val="center"/>
        <w:rPr>
          <w:rFonts w:ascii="黑体" w:eastAsia="黑体" w:hAnsi="黑体"/>
          <w:spacing w:val="-20"/>
          <w:sz w:val="32"/>
          <w:szCs w:val="32"/>
        </w:rPr>
      </w:pPr>
      <w:r w:rsidRPr="00532680">
        <w:rPr>
          <w:rFonts w:ascii="黑体" w:eastAsia="黑体" w:hAnsi="黑体" w:hint="eastAsia"/>
          <w:spacing w:val="-20"/>
          <w:sz w:val="32"/>
          <w:szCs w:val="32"/>
        </w:rPr>
        <w:t>特种设备（</w:t>
      </w:r>
      <w:r>
        <w:rPr>
          <w:rFonts w:ascii="黑体" w:eastAsia="黑体" w:hAnsi="黑体" w:hint="eastAsia"/>
          <w:sz w:val="32"/>
          <w:szCs w:val="32"/>
        </w:rPr>
        <w:t>起重机械</w:t>
      </w:r>
      <w:r w:rsidRPr="00532680">
        <w:rPr>
          <w:rFonts w:ascii="黑体" w:eastAsia="黑体" w:hAnsi="黑体" w:hint="eastAsia"/>
          <w:spacing w:val="-20"/>
          <w:sz w:val="32"/>
          <w:szCs w:val="32"/>
        </w:rPr>
        <w:t>）</w:t>
      </w:r>
      <w:r>
        <w:rPr>
          <w:rFonts w:ascii="黑体" w:eastAsia="黑体" w:hAnsi="黑体" w:hint="eastAsia"/>
          <w:spacing w:val="-20"/>
          <w:sz w:val="32"/>
          <w:szCs w:val="32"/>
        </w:rPr>
        <w:t>首次</w:t>
      </w:r>
      <w:r w:rsidRPr="00532680">
        <w:rPr>
          <w:rFonts w:ascii="黑体" w:eastAsia="黑体" w:hAnsi="黑体" w:hint="eastAsia"/>
          <w:spacing w:val="-20"/>
          <w:sz w:val="32"/>
          <w:szCs w:val="32"/>
        </w:rPr>
        <w:t>检验申请表</w:t>
      </w:r>
    </w:p>
    <w:p w14:paraId="54FE85CE" w14:textId="77777777" w:rsidR="00334F3C" w:rsidRDefault="00334F3C" w:rsidP="00334F3C">
      <w:pPr>
        <w:rPr>
          <w:rFonts w:ascii="Times New Roman" w:eastAsia="宋体" w:hAnsi="Times New Roman"/>
          <w:sz w:val="22"/>
        </w:rPr>
      </w:pPr>
    </w:p>
    <w:p w14:paraId="3A643001" w14:textId="573CDD31" w:rsidR="00334F3C" w:rsidRPr="00204189" w:rsidRDefault="00334F3C" w:rsidP="00334F3C">
      <w:pPr>
        <w:rPr>
          <w:rFonts w:ascii="Times New Roman" w:eastAsia="宋体" w:hAnsi="Times New Roman"/>
          <w:sz w:val="22"/>
        </w:rPr>
      </w:pPr>
      <w:r w:rsidRPr="00204189">
        <w:rPr>
          <w:rFonts w:ascii="Times New Roman" w:eastAsia="宋体" w:hAnsi="Times New Roman" w:hint="eastAsia"/>
          <w:sz w:val="22"/>
        </w:rPr>
        <w:t>文件号：</w:t>
      </w:r>
      <w:r w:rsidRPr="00C4465B">
        <w:rPr>
          <w:rFonts w:ascii="Times New Roman" w:eastAsia="宋体" w:hAnsi="Times New Roman"/>
          <w:sz w:val="22"/>
        </w:rPr>
        <w:t>TJ(17)-JL-0039-2023</w:t>
      </w:r>
      <w:r w:rsidRPr="00204189">
        <w:rPr>
          <w:rFonts w:ascii="Times New Roman" w:eastAsia="宋体" w:hAnsi="Times New Roman"/>
          <w:sz w:val="22"/>
        </w:rPr>
        <w:t xml:space="preserve">                          </w:t>
      </w:r>
      <w:r>
        <w:rPr>
          <w:rFonts w:ascii="Times New Roman" w:eastAsia="宋体" w:hAnsi="Times New Roman"/>
          <w:sz w:val="22"/>
        </w:rPr>
        <w:t xml:space="preserve">                   </w:t>
      </w:r>
      <w:r w:rsidRPr="00204189">
        <w:rPr>
          <w:rFonts w:ascii="Times New Roman" w:eastAsia="宋体" w:hAnsi="Times New Roman"/>
          <w:sz w:val="22"/>
        </w:rPr>
        <w:t xml:space="preserve"> </w:t>
      </w:r>
      <w:r w:rsidRPr="00204189">
        <w:rPr>
          <w:rFonts w:ascii="Times New Roman" w:eastAsia="宋体" w:hAnsi="Times New Roman" w:hint="eastAsia"/>
          <w:sz w:val="22"/>
        </w:rPr>
        <w:t>编号：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622"/>
        <w:gridCol w:w="1039"/>
        <w:gridCol w:w="667"/>
        <w:gridCol w:w="963"/>
        <w:gridCol w:w="1700"/>
        <w:gridCol w:w="425"/>
        <w:gridCol w:w="243"/>
        <w:gridCol w:w="2457"/>
      </w:tblGrid>
      <w:tr w:rsidR="00334F3C" w:rsidRPr="00532680" w14:paraId="124953FE" w14:textId="77777777" w:rsidTr="00817A49">
        <w:trPr>
          <w:cantSplit/>
          <w:trHeight w:hRule="exact" w:val="780"/>
        </w:trPr>
        <w:tc>
          <w:tcPr>
            <w:tcW w:w="1170" w:type="pct"/>
            <w:gridSpan w:val="2"/>
            <w:vAlign w:val="center"/>
          </w:tcPr>
          <w:p w14:paraId="309272E7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设备品种</w:t>
            </w:r>
          </w:p>
        </w:tc>
        <w:tc>
          <w:tcPr>
            <w:tcW w:w="3830" w:type="pct"/>
            <w:gridSpan w:val="7"/>
            <w:vAlign w:val="center"/>
          </w:tcPr>
          <w:p w14:paraId="7D4EC7E7" w14:textId="77777777" w:rsidR="00334F3C" w:rsidRDefault="00334F3C" w:rsidP="00817A49">
            <w:pPr>
              <w:jc w:val="lef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</w:t>
            </w:r>
            <w:proofErr w:type="gramStart"/>
            <w:r>
              <w:rPr>
                <w:rFonts w:ascii="Times New Roman" w:eastAsia="宋体" w:hAnsi="Times New Roman" w:hint="eastAsia"/>
                <w:sz w:val="22"/>
              </w:rPr>
              <w:t>电动单梁起重机</w:t>
            </w:r>
            <w:proofErr w:type="gramEnd"/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□</w:t>
            </w:r>
            <w:r>
              <w:rPr>
                <w:rFonts w:ascii="Times New Roman" w:eastAsia="宋体" w:hAnsi="Times New Roman" w:hint="eastAsia"/>
                <w:sz w:val="22"/>
              </w:rPr>
              <w:t>履带起重机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□</w:t>
            </w:r>
            <w:r>
              <w:rPr>
                <w:rFonts w:ascii="Times New Roman" w:eastAsia="宋体" w:hAnsi="Times New Roman" w:hint="eastAsia"/>
                <w:sz w:val="22"/>
              </w:rPr>
              <w:t>集装箱正面吊运起重机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□</w:t>
            </w:r>
            <w:r>
              <w:rPr>
                <w:rFonts w:ascii="Times New Roman" w:eastAsia="宋体" w:hAnsi="Times New Roman" w:hint="eastAsia"/>
                <w:sz w:val="22"/>
              </w:rPr>
              <w:t>轮胎起重机</w:t>
            </w:r>
          </w:p>
          <w:p w14:paraId="5257EDC4" w14:textId="77777777" w:rsidR="00334F3C" w:rsidRPr="00137674" w:rsidRDefault="00334F3C" w:rsidP="00817A49">
            <w:pPr>
              <w:jc w:val="left"/>
              <w:rPr>
                <w:rFonts w:ascii="Times New Roman" w:eastAsia="宋体" w:hAnsi="Times New Roman"/>
                <w:sz w:val="22"/>
                <w:u w:val="single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</w:t>
            </w:r>
            <w:r>
              <w:rPr>
                <w:rFonts w:ascii="Times New Roman" w:eastAsia="宋体" w:hAnsi="Times New Roman" w:hint="eastAsia"/>
                <w:sz w:val="22"/>
              </w:rPr>
              <w:t>其他：</w:t>
            </w:r>
            <w:r>
              <w:rPr>
                <w:rFonts w:ascii="Times New Roman" w:eastAsia="宋体" w:hAnsi="Times New Roman" w:hint="eastAsia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  <w:u w:val="single"/>
              </w:rPr>
              <w:t xml:space="preserve">                           </w:t>
            </w:r>
          </w:p>
        </w:tc>
      </w:tr>
      <w:tr w:rsidR="00334F3C" w:rsidRPr="00532680" w14:paraId="0C5F8893" w14:textId="77777777" w:rsidTr="00817A49">
        <w:trPr>
          <w:cantSplit/>
          <w:trHeight w:hRule="exact" w:val="422"/>
        </w:trPr>
        <w:tc>
          <w:tcPr>
            <w:tcW w:w="1170" w:type="pct"/>
            <w:gridSpan w:val="2"/>
            <w:vAlign w:val="center"/>
          </w:tcPr>
          <w:p w14:paraId="2227FE4F" w14:textId="77777777" w:rsidR="00334F3C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安装过程</w:t>
            </w:r>
          </w:p>
        </w:tc>
        <w:tc>
          <w:tcPr>
            <w:tcW w:w="1364" w:type="pct"/>
            <w:gridSpan w:val="3"/>
            <w:vAlign w:val="center"/>
          </w:tcPr>
          <w:p w14:paraId="7353D7AA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</w:t>
            </w:r>
            <w:r>
              <w:rPr>
                <w:rFonts w:ascii="Times New Roman" w:eastAsia="宋体" w:hAnsi="Times New Roman" w:hint="eastAsia"/>
                <w:sz w:val="22"/>
              </w:rPr>
              <w:t>有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□</w:t>
            </w:r>
            <w:r>
              <w:rPr>
                <w:rFonts w:ascii="Times New Roman" w:eastAsia="宋体" w:hAnsi="Times New Roman" w:hint="eastAsia"/>
                <w:sz w:val="22"/>
              </w:rPr>
              <w:t>无</w:t>
            </w:r>
          </w:p>
        </w:tc>
        <w:tc>
          <w:tcPr>
            <w:tcW w:w="1086" w:type="pct"/>
            <w:gridSpan w:val="2"/>
            <w:vAlign w:val="center"/>
          </w:tcPr>
          <w:p w14:paraId="72859316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整机滚装形式出厂</w:t>
            </w:r>
          </w:p>
        </w:tc>
        <w:tc>
          <w:tcPr>
            <w:tcW w:w="1380" w:type="pct"/>
            <w:gridSpan w:val="2"/>
            <w:vAlign w:val="center"/>
          </w:tcPr>
          <w:p w14:paraId="0968966D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</w:t>
            </w:r>
            <w:r>
              <w:rPr>
                <w:rFonts w:ascii="Times New Roman" w:eastAsia="宋体" w:hAnsi="Times New Roman" w:hint="eastAsia"/>
                <w:sz w:val="22"/>
              </w:rPr>
              <w:t>是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 xml:space="preserve">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□</w:t>
            </w:r>
            <w:r>
              <w:rPr>
                <w:rFonts w:ascii="Times New Roman" w:eastAsia="宋体" w:hAnsi="Times New Roman" w:hint="eastAsia"/>
                <w:sz w:val="22"/>
              </w:rPr>
              <w:t>否</w:t>
            </w:r>
          </w:p>
        </w:tc>
      </w:tr>
      <w:tr w:rsidR="00334F3C" w:rsidRPr="00532680" w14:paraId="3030FB07" w14:textId="77777777" w:rsidTr="00817A49">
        <w:trPr>
          <w:cantSplit/>
          <w:trHeight w:hRule="exact" w:val="397"/>
        </w:trPr>
        <w:tc>
          <w:tcPr>
            <w:tcW w:w="1170" w:type="pct"/>
            <w:gridSpan w:val="2"/>
            <w:vAlign w:val="center"/>
          </w:tcPr>
          <w:p w14:paraId="480732FD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使用单位名称</w:t>
            </w:r>
          </w:p>
        </w:tc>
        <w:tc>
          <w:tcPr>
            <w:tcW w:w="3830" w:type="pct"/>
            <w:gridSpan w:val="7"/>
            <w:vAlign w:val="center"/>
          </w:tcPr>
          <w:p w14:paraId="573BE79B" w14:textId="77777777" w:rsidR="00334F3C" w:rsidRPr="00532680" w:rsidRDefault="00334F3C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334F3C" w:rsidRPr="00532680" w14:paraId="6D64AC30" w14:textId="77777777" w:rsidTr="00817A49">
        <w:trPr>
          <w:cantSplit/>
          <w:trHeight w:hRule="exact" w:val="397"/>
        </w:trPr>
        <w:tc>
          <w:tcPr>
            <w:tcW w:w="1170" w:type="pct"/>
            <w:gridSpan w:val="2"/>
            <w:vAlign w:val="center"/>
          </w:tcPr>
          <w:p w14:paraId="621B0D96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统一社会信用代码</w:t>
            </w:r>
          </w:p>
        </w:tc>
        <w:tc>
          <w:tcPr>
            <w:tcW w:w="3830" w:type="pct"/>
            <w:gridSpan w:val="7"/>
            <w:vAlign w:val="center"/>
          </w:tcPr>
          <w:p w14:paraId="42E52FB9" w14:textId="77777777" w:rsidR="00334F3C" w:rsidRPr="00532680" w:rsidRDefault="00334F3C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334F3C" w:rsidRPr="00532680" w14:paraId="2669AC2F" w14:textId="77777777" w:rsidTr="00817A49">
        <w:trPr>
          <w:cantSplit/>
          <w:trHeight w:hRule="exact" w:val="397"/>
        </w:trPr>
        <w:tc>
          <w:tcPr>
            <w:tcW w:w="1170" w:type="pct"/>
            <w:gridSpan w:val="2"/>
            <w:vAlign w:val="center"/>
          </w:tcPr>
          <w:p w14:paraId="4A2EA16D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使用单位联系人</w:t>
            </w:r>
          </w:p>
        </w:tc>
        <w:tc>
          <w:tcPr>
            <w:tcW w:w="1364" w:type="pct"/>
            <w:gridSpan w:val="3"/>
            <w:vAlign w:val="center"/>
          </w:tcPr>
          <w:p w14:paraId="79F3B354" w14:textId="77777777" w:rsidR="00334F3C" w:rsidRPr="00532680" w:rsidRDefault="00334F3C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15338A77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联系电话</w:t>
            </w:r>
          </w:p>
        </w:tc>
        <w:tc>
          <w:tcPr>
            <w:tcW w:w="1380" w:type="pct"/>
            <w:gridSpan w:val="2"/>
            <w:vAlign w:val="center"/>
          </w:tcPr>
          <w:p w14:paraId="7553AEE6" w14:textId="77777777" w:rsidR="00334F3C" w:rsidRPr="00532680" w:rsidRDefault="00334F3C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334F3C" w:rsidRPr="00532680" w14:paraId="01867B50" w14:textId="77777777" w:rsidTr="00817A49">
        <w:trPr>
          <w:cantSplit/>
          <w:trHeight w:hRule="exact" w:val="397"/>
        </w:trPr>
        <w:tc>
          <w:tcPr>
            <w:tcW w:w="1170" w:type="pct"/>
            <w:gridSpan w:val="2"/>
            <w:vAlign w:val="center"/>
          </w:tcPr>
          <w:p w14:paraId="3EFF6004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安装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单位</w:t>
            </w:r>
          </w:p>
        </w:tc>
        <w:tc>
          <w:tcPr>
            <w:tcW w:w="1364" w:type="pct"/>
            <w:gridSpan w:val="3"/>
            <w:vAlign w:val="center"/>
          </w:tcPr>
          <w:p w14:paraId="6613443B" w14:textId="77777777" w:rsidR="00334F3C" w:rsidRPr="00532680" w:rsidRDefault="00334F3C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0C2D6FEA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生产许可证编号</w:t>
            </w:r>
          </w:p>
        </w:tc>
        <w:tc>
          <w:tcPr>
            <w:tcW w:w="1380" w:type="pct"/>
            <w:gridSpan w:val="2"/>
            <w:vAlign w:val="center"/>
          </w:tcPr>
          <w:p w14:paraId="462B2DBD" w14:textId="77777777" w:rsidR="00334F3C" w:rsidRPr="00532680" w:rsidRDefault="00334F3C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334F3C" w:rsidRPr="00532680" w14:paraId="76D30F82" w14:textId="77777777" w:rsidTr="00817A49">
        <w:trPr>
          <w:cantSplit/>
          <w:trHeight w:hRule="exact" w:val="397"/>
        </w:trPr>
        <w:tc>
          <w:tcPr>
            <w:tcW w:w="1170" w:type="pct"/>
            <w:gridSpan w:val="2"/>
            <w:tcBorders>
              <w:bottom w:val="single" w:sz="4" w:space="0" w:color="auto"/>
            </w:tcBorders>
            <w:vAlign w:val="center"/>
          </w:tcPr>
          <w:p w14:paraId="1F3562C3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安装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单位联系人</w:t>
            </w:r>
          </w:p>
        </w:tc>
        <w:tc>
          <w:tcPr>
            <w:tcW w:w="1364" w:type="pct"/>
            <w:gridSpan w:val="3"/>
            <w:tcBorders>
              <w:bottom w:val="single" w:sz="4" w:space="0" w:color="auto"/>
            </w:tcBorders>
            <w:vAlign w:val="center"/>
          </w:tcPr>
          <w:p w14:paraId="5E1A9D3E" w14:textId="77777777" w:rsidR="00334F3C" w:rsidRPr="00532680" w:rsidRDefault="00334F3C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86" w:type="pct"/>
            <w:gridSpan w:val="2"/>
            <w:tcBorders>
              <w:bottom w:val="single" w:sz="4" w:space="0" w:color="auto"/>
            </w:tcBorders>
            <w:vAlign w:val="center"/>
          </w:tcPr>
          <w:p w14:paraId="3E0F4707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联系电话</w:t>
            </w:r>
          </w:p>
        </w:tc>
        <w:tc>
          <w:tcPr>
            <w:tcW w:w="1380" w:type="pct"/>
            <w:gridSpan w:val="2"/>
            <w:tcBorders>
              <w:bottom w:val="single" w:sz="4" w:space="0" w:color="auto"/>
            </w:tcBorders>
            <w:vAlign w:val="center"/>
          </w:tcPr>
          <w:p w14:paraId="6B249E20" w14:textId="77777777" w:rsidR="00334F3C" w:rsidRPr="00532680" w:rsidRDefault="00334F3C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334F3C" w:rsidRPr="00532680" w14:paraId="14A59E5A" w14:textId="77777777" w:rsidTr="00817A49">
        <w:trPr>
          <w:cantSplit/>
          <w:trHeight w:val="397"/>
        </w:trPr>
        <w:tc>
          <w:tcPr>
            <w:tcW w:w="5000" w:type="pct"/>
            <w:gridSpan w:val="9"/>
            <w:tcBorders>
              <w:bottom w:val="nil"/>
            </w:tcBorders>
            <w:vAlign w:val="center"/>
          </w:tcPr>
          <w:p w14:paraId="1A06DEFF" w14:textId="77777777" w:rsidR="00334F3C" w:rsidRPr="00532680" w:rsidRDefault="00334F3C" w:rsidP="00817A49">
            <w:pPr>
              <w:spacing w:line="276" w:lineRule="auto"/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申请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单位</w:t>
            </w:r>
            <w:r>
              <w:rPr>
                <w:rFonts w:ascii="Times New Roman" w:eastAsia="宋体" w:hAnsi="Times New Roman" w:hint="eastAsia"/>
                <w:sz w:val="22"/>
              </w:rPr>
              <w:t>承诺</w:t>
            </w:r>
          </w:p>
        </w:tc>
      </w:tr>
      <w:tr w:rsidR="00334F3C" w:rsidRPr="00532680" w14:paraId="4DFA797B" w14:textId="77777777" w:rsidTr="00817A49">
        <w:trPr>
          <w:cantSplit/>
          <w:trHeight w:val="1620"/>
        </w:trPr>
        <w:tc>
          <w:tcPr>
            <w:tcW w:w="5000" w:type="pct"/>
            <w:gridSpan w:val="9"/>
            <w:tcBorders>
              <w:top w:val="nil"/>
            </w:tcBorders>
          </w:tcPr>
          <w:p w14:paraId="30B8A1A3" w14:textId="77777777" w:rsidR="00334F3C" w:rsidRPr="00532680" w:rsidRDefault="00334F3C" w:rsidP="00817A49">
            <w:pPr>
              <w:spacing w:line="276" w:lineRule="auto"/>
              <w:ind w:firstLineChars="200" w:firstLine="440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我单位</w:t>
            </w:r>
            <w:r>
              <w:rPr>
                <w:rFonts w:ascii="Times New Roman" w:eastAsia="宋体" w:hAnsi="Times New Roman" w:hint="eastAsia"/>
                <w:sz w:val="22"/>
              </w:rPr>
              <w:t>对本次起重机械首次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检验</w:t>
            </w:r>
            <w:r>
              <w:rPr>
                <w:rFonts w:ascii="Times New Roman" w:eastAsia="宋体" w:hAnsi="Times New Roman" w:hint="eastAsia"/>
                <w:sz w:val="22"/>
              </w:rPr>
              <w:t>中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提供的</w:t>
            </w:r>
            <w:r>
              <w:rPr>
                <w:rFonts w:ascii="Times New Roman" w:eastAsia="宋体" w:hAnsi="Times New Roman" w:hint="eastAsia"/>
                <w:sz w:val="22"/>
              </w:rPr>
              <w:t>技术文件和见证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资料</w:t>
            </w:r>
            <w:r>
              <w:rPr>
                <w:rFonts w:ascii="Times New Roman" w:eastAsia="宋体" w:hAnsi="Times New Roman" w:hint="eastAsia"/>
                <w:sz w:val="22"/>
              </w:rPr>
              <w:t>的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真实</w:t>
            </w:r>
            <w:r>
              <w:rPr>
                <w:rFonts w:ascii="Times New Roman" w:eastAsia="宋体" w:hAnsi="Times New Roman" w:hint="eastAsia"/>
                <w:sz w:val="22"/>
              </w:rPr>
              <w:t>性负责，</w:t>
            </w:r>
            <w:r w:rsidRPr="00691B90">
              <w:rPr>
                <w:rFonts w:ascii="Times New Roman" w:eastAsia="宋体" w:hAnsi="Times New Roman" w:hint="eastAsia"/>
                <w:sz w:val="22"/>
              </w:rPr>
              <w:t>并承担相应法律责任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。</w:t>
            </w:r>
          </w:p>
          <w:p w14:paraId="361DB3DF" w14:textId="77777777" w:rsidR="00334F3C" w:rsidRPr="00532680" w:rsidRDefault="00334F3C" w:rsidP="00817A49">
            <w:pPr>
              <w:spacing w:line="276" w:lineRule="auto"/>
              <w:ind w:right="220"/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（</w:t>
            </w:r>
            <w:r>
              <w:rPr>
                <w:rFonts w:ascii="Times New Roman" w:eastAsia="宋体" w:hAnsi="Times New Roman" w:hint="eastAsia"/>
                <w:sz w:val="22"/>
              </w:rPr>
              <w:t>申请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单位公章）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</w:p>
          <w:p w14:paraId="2C8A3AB2" w14:textId="77777777" w:rsidR="00334F3C" w:rsidRPr="00532680" w:rsidRDefault="00334F3C" w:rsidP="00817A49">
            <w:pPr>
              <w:spacing w:line="276" w:lineRule="auto"/>
              <w:ind w:right="440"/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日期：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</w:t>
            </w:r>
            <w:r>
              <w:rPr>
                <w:rFonts w:ascii="Times New Roman" w:eastAsia="宋体" w:hAnsi="Times New Roman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年</w:t>
            </w:r>
            <w:r w:rsidRPr="00532680">
              <w:rPr>
                <w:rFonts w:ascii="Times New Roman" w:eastAsia="宋体" w:hAnsi="Times New Roman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月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  <w:r>
              <w:rPr>
                <w:rFonts w:ascii="Times New Roman" w:eastAsia="宋体" w:hAnsi="Times New Roman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日</w:t>
            </w:r>
          </w:p>
        </w:tc>
      </w:tr>
      <w:tr w:rsidR="00334F3C" w:rsidRPr="00532680" w14:paraId="098D486E" w14:textId="77777777" w:rsidTr="00817A49">
        <w:trPr>
          <w:cantSplit/>
          <w:trHeight w:hRule="exact" w:val="397"/>
        </w:trPr>
        <w:tc>
          <w:tcPr>
            <w:tcW w:w="5000" w:type="pct"/>
            <w:gridSpan w:val="9"/>
            <w:vAlign w:val="center"/>
          </w:tcPr>
          <w:p w14:paraId="1D135414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资料</w:t>
            </w:r>
            <w:r>
              <w:rPr>
                <w:rFonts w:ascii="Times New Roman" w:eastAsia="宋体" w:hAnsi="Times New Roman" w:hint="eastAsia"/>
                <w:sz w:val="22"/>
              </w:rPr>
              <w:t>明细</w:t>
            </w:r>
          </w:p>
        </w:tc>
      </w:tr>
      <w:tr w:rsidR="00334F3C" w:rsidRPr="00532680" w14:paraId="35DDB6D8" w14:textId="77777777" w:rsidTr="00817A49">
        <w:trPr>
          <w:cantSplit/>
          <w:trHeight w:hRule="exact" w:val="397"/>
        </w:trPr>
        <w:tc>
          <w:tcPr>
            <w:tcW w:w="341" w:type="pct"/>
            <w:vAlign w:val="center"/>
          </w:tcPr>
          <w:p w14:paraId="0C204A2E" w14:textId="77777777" w:rsidR="00334F3C" w:rsidRPr="00D709A3" w:rsidRDefault="00334F3C" w:rsidP="00817A49">
            <w:pPr>
              <w:jc w:val="center"/>
              <w:rPr>
                <w:rFonts w:ascii="Times New Roman" w:eastAsia="宋体" w:hAnsi="Times New Roman"/>
                <w:spacing w:val="-10"/>
                <w:sz w:val="22"/>
              </w:rPr>
            </w:pPr>
            <w:r w:rsidRPr="00D709A3">
              <w:rPr>
                <w:rFonts w:ascii="Times New Roman" w:eastAsia="宋体" w:hAnsi="Times New Roman" w:hint="eastAsia"/>
                <w:spacing w:val="-10"/>
                <w:sz w:val="22"/>
              </w:rPr>
              <w:t>序号</w:t>
            </w:r>
          </w:p>
        </w:tc>
        <w:tc>
          <w:tcPr>
            <w:tcW w:w="1360" w:type="pct"/>
            <w:gridSpan w:val="2"/>
            <w:vAlign w:val="center"/>
          </w:tcPr>
          <w:p w14:paraId="4DCA6C40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资料名称</w:t>
            </w:r>
          </w:p>
        </w:tc>
        <w:tc>
          <w:tcPr>
            <w:tcW w:w="341" w:type="pct"/>
            <w:vAlign w:val="center"/>
          </w:tcPr>
          <w:p w14:paraId="69A7AD29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D709A3">
              <w:rPr>
                <w:rFonts w:ascii="Times New Roman" w:eastAsia="宋体" w:hAnsi="Times New Roman" w:hint="eastAsia"/>
                <w:spacing w:val="-10"/>
                <w:sz w:val="22"/>
              </w:rPr>
              <w:t>序号</w:t>
            </w:r>
          </w:p>
        </w:tc>
        <w:tc>
          <w:tcPr>
            <w:tcW w:w="1361" w:type="pct"/>
            <w:gridSpan w:val="2"/>
            <w:vAlign w:val="center"/>
          </w:tcPr>
          <w:p w14:paraId="60AAFCE5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资料名称</w:t>
            </w:r>
          </w:p>
        </w:tc>
        <w:tc>
          <w:tcPr>
            <w:tcW w:w="341" w:type="pct"/>
            <w:gridSpan w:val="2"/>
            <w:vAlign w:val="center"/>
          </w:tcPr>
          <w:p w14:paraId="1AB4D8D3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D709A3">
              <w:rPr>
                <w:rFonts w:ascii="Times New Roman" w:eastAsia="宋体" w:hAnsi="Times New Roman" w:hint="eastAsia"/>
                <w:spacing w:val="-10"/>
                <w:sz w:val="22"/>
              </w:rPr>
              <w:t>序号</w:t>
            </w:r>
          </w:p>
        </w:tc>
        <w:tc>
          <w:tcPr>
            <w:tcW w:w="1256" w:type="pct"/>
            <w:vAlign w:val="center"/>
          </w:tcPr>
          <w:p w14:paraId="26EEE541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资料名称</w:t>
            </w:r>
          </w:p>
        </w:tc>
      </w:tr>
      <w:tr w:rsidR="00334F3C" w:rsidRPr="00532680" w14:paraId="1FE5FE32" w14:textId="77777777" w:rsidTr="00817A49">
        <w:trPr>
          <w:cantSplit/>
          <w:trHeight w:val="468"/>
        </w:trPr>
        <w:tc>
          <w:tcPr>
            <w:tcW w:w="341" w:type="pct"/>
            <w:vAlign w:val="center"/>
          </w:tcPr>
          <w:p w14:paraId="15BC5A35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1</w:t>
            </w:r>
          </w:p>
        </w:tc>
        <w:tc>
          <w:tcPr>
            <w:tcW w:w="1360" w:type="pct"/>
            <w:gridSpan w:val="2"/>
            <w:vAlign w:val="center"/>
          </w:tcPr>
          <w:p w14:paraId="75DD5FA5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制造单位生产许可证</w:t>
            </w:r>
          </w:p>
        </w:tc>
        <w:tc>
          <w:tcPr>
            <w:tcW w:w="341" w:type="pct"/>
            <w:vAlign w:val="center"/>
          </w:tcPr>
          <w:p w14:paraId="48AB2637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2</w:t>
            </w:r>
          </w:p>
        </w:tc>
        <w:tc>
          <w:tcPr>
            <w:tcW w:w="1361" w:type="pct"/>
            <w:gridSpan w:val="2"/>
            <w:vAlign w:val="center"/>
          </w:tcPr>
          <w:p w14:paraId="68E5EDC2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产品合格证</w:t>
            </w:r>
          </w:p>
        </w:tc>
        <w:tc>
          <w:tcPr>
            <w:tcW w:w="341" w:type="pct"/>
            <w:gridSpan w:val="2"/>
            <w:vAlign w:val="center"/>
          </w:tcPr>
          <w:p w14:paraId="57DF2D40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3</w:t>
            </w:r>
          </w:p>
        </w:tc>
        <w:tc>
          <w:tcPr>
            <w:tcW w:w="1256" w:type="pct"/>
            <w:vAlign w:val="center"/>
          </w:tcPr>
          <w:p w14:paraId="27D7E12B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安装、</w:t>
            </w:r>
            <w:r>
              <w:rPr>
                <w:rFonts w:ascii="Times New Roman" w:eastAsia="宋体" w:hAnsi="Times New Roman" w:hint="eastAsia"/>
                <w:sz w:val="22"/>
              </w:rPr>
              <w:t>购买</w:t>
            </w:r>
            <w:r w:rsidRPr="00024F48">
              <w:rPr>
                <w:rFonts w:ascii="Times New Roman" w:eastAsia="宋体" w:hAnsi="Times New Roman" w:hint="eastAsia"/>
                <w:sz w:val="22"/>
              </w:rPr>
              <w:t>合同</w:t>
            </w:r>
          </w:p>
        </w:tc>
      </w:tr>
      <w:tr w:rsidR="00334F3C" w:rsidRPr="00532680" w14:paraId="6A07BE9E" w14:textId="77777777" w:rsidTr="00817A49">
        <w:trPr>
          <w:cantSplit/>
          <w:trHeight w:val="604"/>
        </w:trPr>
        <w:tc>
          <w:tcPr>
            <w:tcW w:w="341" w:type="pct"/>
            <w:vAlign w:val="center"/>
          </w:tcPr>
          <w:p w14:paraId="55559A41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4</w:t>
            </w:r>
          </w:p>
        </w:tc>
        <w:tc>
          <w:tcPr>
            <w:tcW w:w="1360" w:type="pct"/>
            <w:gridSpan w:val="2"/>
            <w:vAlign w:val="center"/>
          </w:tcPr>
          <w:p w14:paraId="500BA480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整机和安全保护装置的型式试验证书（或者样机型式试验申请单）</w:t>
            </w:r>
          </w:p>
        </w:tc>
        <w:tc>
          <w:tcPr>
            <w:tcW w:w="341" w:type="pct"/>
            <w:vAlign w:val="center"/>
          </w:tcPr>
          <w:p w14:paraId="69B2AA20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5</w:t>
            </w:r>
          </w:p>
        </w:tc>
        <w:tc>
          <w:tcPr>
            <w:tcW w:w="1361" w:type="pct"/>
            <w:gridSpan w:val="2"/>
            <w:vAlign w:val="center"/>
          </w:tcPr>
          <w:p w14:paraId="06356F7C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附表</w:t>
            </w:r>
            <w:r w:rsidRPr="00024F48">
              <w:rPr>
                <w:rFonts w:ascii="Times New Roman" w:eastAsia="宋体" w:hAnsi="Times New Roman" w:hint="eastAsia"/>
                <w:sz w:val="22"/>
              </w:rPr>
              <w:t>1</w:t>
            </w:r>
            <w:r>
              <w:rPr>
                <w:rFonts w:ascii="Times New Roman" w:eastAsia="宋体" w:hAnsi="Times New Roman" w:hint="eastAsia"/>
                <w:sz w:val="22"/>
              </w:rPr>
              <w:t>（需签字确认）</w:t>
            </w:r>
          </w:p>
        </w:tc>
        <w:tc>
          <w:tcPr>
            <w:tcW w:w="341" w:type="pct"/>
            <w:gridSpan w:val="2"/>
            <w:vAlign w:val="center"/>
          </w:tcPr>
          <w:p w14:paraId="4B02A410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6</w:t>
            </w:r>
          </w:p>
        </w:tc>
        <w:tc>
          <w:tcPr>
            <w:tcW w:w="1256" w:type="pct"/>
            <w:vAlign w:val="center"/>
          </w:tcPr>
          <w:p w14:paraId="3F5CE69C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附表</w:t>
            </w:r>
            <w:r w:rsidRPr="00024F48">
              <w:rPr>
                <w:rFonts w:ascii="Times New Roman" w:eastAsia="宋体" w:hAnsi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hint="eastAsia"/>
                <w:sz w:val="22"/>
              </w:rPr>
              <w:t>（需盖章）</w:t>
            </w:r>
          </w:p>
        </w:tc>
      </w:tr>
      <w:tr w:rsidR="00334F3C" w:rsidRPr="00532680" w14:paraId="7BDEEEEA" w14:textId="77777777" w:rsidTr="00817A49">
        <w:trPr>
          <w:cantSplit/>
          <w:trHeight w:val="40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4628AC55" w14:textId="77777777" w:rsidR="00334F3C" w:rsidRPr="00532680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7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vAlign w:val="center"/>
          </w:tcPr>
          <w:p w14:paraId="2168192A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整机船运证明、照片（仅限整机滚装形式出厂的起重机械）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319A2365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8</w:t>
            </w:r>
          </w:p>
        </w:tc>
        <w:tc>
          <w:tcPr>
            <w:tcW w:w="1361" w:type="pct"/>
            <w:gridSpan w:val="2"/>
            <w:tcBorders>
              <w:bottom w:val="single" w:sz="4" w:space="0" w:color="auto"/>
            </w:tcBorders>
            <w:vAlign w:val="center"/>
          </w:tcPr>
          <w:p w14:paraId="014CA9F2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特种设备安装改造修理告知书</w:t>
            </w:r>
            <w:r>
              <w:rPr>
                <w:rFonts w:ascii="Times New Roman" w:eastAsia="宋体" w:hAnsi="Times New Roman" w:hint="eastAsia"/>
                <w:sz w:val="22"/>
              </w:rPr>
              <w:t>（仅限有安装过程的起重机）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vAlign w:val="center"/>
          </w:tcPr>
          <w:p w14:paraId="75204AA1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9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vAlign w:val="center"/>
          </w:tcPr>
          <w:p w14:paraId="72DBF8A6" w14:textId="77777777" w:rsidR="00334F3C" w:rsidRPr="00024F48" w:rsidRDefault="00334F3C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施工单位生产许可证</w:t>
            </w:r>
            <w:r>
              <w:rPr>
                <w:rFonts w:ascii="Times New Roman" w:eastAsia="宋体" w:hAnsi="Times New Roman" w:hint="eastAsia"/>
                <w:sz w:val="22"/>
              </w:rPr>
              <w:t>（仅限有安装过程的起重机）</w:t>
            </w:r>
          </w:p>
        </w:tc>
      </w:tr>
      <w:tr w:rsidR="00334F3C" w:rsidRPr="00532680" w14:paraId="052992E4" w14:textId="77777777" w:rsidTr="00817A49">
        <w:trPr>
          <w:cantSplit/>
          <w:trHeight w:hRule="exact" w:val="397"/>
        </w:trPr>
        <w:tc>
          <w:tcPr>
            <w:tcW w:w="5000" w:type="pct"/>
            <w:gridSpan w:val="9"/>
            <w:tcBorders>
              <w:bottom w:val="nil"/>
            </w:tcBorders>
            <w:vAlign w:val="center"/>
          </w:tcPr>
          <w:p w14:paraId="32807587" w14:textId="77777777" w:rsidR="00334F3C" w:rsidRPr="00532680" w:rsidRDefault="00334F3C" w:rsidP="00817A49">
            <w:pPr>
              <w:spacing w:line="28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检验机构意见</w:t>
            </w:r>
          </w:p>
        </w:tc>
      </w:tr>
      <w:tr w:rsidR="00334F3C" w:rsidRPr="00532680" w14:paraId="04273206" w14:textId="77777777" w:rsidTr="00334F3C">
        <w:trPr>
          <w:cantSplit/>
          <w:trHeight w:val="2250"/>
        </w:trPr>
        <w:tc>
          <w:tcPr>
            <w:tcW w:w="5000" w:type="pct"/>
            <w:gridSpan w:val="9"/>
            <w:tcBorders>
              <w:top w:val="nil"/>
            </w:tcBorders>
            <w:vAlign w:val="center"/>
          </w:tcPr>
          <w:p w14:paraId="26F4D5F3" w14:textId="77777777" w:rsidR="00334F3C" w:rsidRPr="00532680" w:rsidRDefault="00334F3C" w:rsidP="00817A49">
            <w:pPr>
              <w:spacing w:line="280" w:lineRule="exac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□申报资料符合规定，同意受理</w:t>
            </w:r>
            <w:r>
              <w:rPr>
                <w:rFonts w:ascii="Times New Roman" w:eastAsia="宋体" w:hAnsi="Times New Roman" w:hint="eastAsia"/>
                <w:sz w:val="22"/>
              </w:rPr>
              <w:t>。由起重机械检验检测</w:t>
            </w:r>
            <w:r>
              <w:rPr>
                <w:rFonts w:ascii="Times New Roman" w:eastAsia="宋体" w:hAnsi="Times New Roman"/>
                <w:sz w:val="22"/>
                <w:u w:val="single"/>
              </w:rPr>
              <w:t xml:space="preserve">        </w:t>
            </w:r>
            <w:r w:rsidRPr="0071246C">
              <w:rPr>
                <w:rFonts w:ascii="Times New Roman" w:eastAsia="宋体" w:hAnsi="Times New Roman" w:hint="eastAsia"/>
                <w:sz w:val="22"/>
              </w:rPr>
              <w:t>室进行</w:t>
            </w:r>
            <w:r>
              <w:rPr>
                <w:rFonts w:ascii="Times New Roman" w:eastAsia="宋体" w:hAnsi="Times New Roman" w:hint="eastAsia"/>
                <w:sz w:val="22"/>
              </w:rPr>
              <w:t>首次</w:t>
            </w:r>
            <w:r w:rsidRPr="0071246C">
              <w:rPr>
                <w:rFonts w:ascii="Times New Roman" w:eastAsia="宋体" w:hAnsi="Times New Roman" w:hint="eastAsia"/>
                <w:sz w:val="22"/>
              </w:rPr>
              <w:t>检验</w:t>
            </w:r>
            <w:r>
              <w:rPr>
                <w:rFonts w:ascii="Times New Roman" w:eastAsia="宋体" w:hAnsi="Times New Roman" w:hint="eastAsia"/>
                <w:sz w:val="22"/>
              </w:rPr>
              <w:t>。</w:t>
            </w:r>
          </w:p>
          <w:p w14:paraId="19C089B2" w14:textId="77777777" w:rsidR="00334F3C" w:rsidRPr="0071246C" w:rsidRDefault="00334F3C" w:rsidP="00817A49">
            <w:pPr>
              <w:spacing w:line="280" w:lineRule="exact"/>
              <w:rPr>
                <w:rFonts w:ascii="Times New Roman" w:eastAsia="宋体" w:hAnsi="Times New Roman"/>
                <w:sz w:val="22"/>
                <w:u w:val="single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□申报资料不符合规定，应进行补正。应补正资料：</w:t>
            </w:r>
            <w:r w:rsidRPr="00D8450A">
              <w:rPr>
                <w:rFonts w:ascii="Times New Roman" w:eastAsia="宋体" w:hAnsi="Times New Roman" w:hint="eastAsia"/>
                <w:sz w:val="22"/>
                <w:u w:val="single"/>
              </w:rPr>
              <w:t xml:space="preserve">                      </w:t>
            </w:r>
            <w:r w:rsidRPr="0071246C">
              <w:rPr>
                <w:rFonts w:ascii="Times New Roman" w:eastAsia="宋体" w:hAnsi="Times New Roman" w:hint="eastAsia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  <w:u w:val="single"/>
              </w:rPr>
              <w:t xml:space="preserve">                </w:t>
            </w:r>
            <w:r w:rsidRPr="0071246C">
              <w:rPr>
                <w:rFonts w:ascii="Times New Roman" w:eastAsia="宋体" w:hAnsi="Times New Roman" w:hint="eastAsia"/>
                <w:sz w:val="22"/>
                <w:u w:val="single"/>
              </w:rPr>
              <w:t xml:space="preserve"> </w:t>
            </w:r>
          </w:p>
          <w:p w14:paraId="0A6F30E8" w14:textId="77777777" w:rsidR="00334F3C" w:rsidRPr="0071246C" w:rsidRDefault="00334F3C" w:rsidP="00817A49">
            <w:pPr>
              <w:spacing w:line="280" w:lineRule="exact"/>
              <w:ind w:firstLineChars="105" w:firstLine="231"/>
              <w:rPr>
                <w:rFonts w:ascii="Times New Roman" w:eastAsia="宋体" w:hAnsi="Times New Roman"/>
                <w:sz w:val="22"/>
                <w:u w:val="single"/>
              </w:rPr>
            </w:pPr>
            <w:r>
              <w:rPr>
                <w:rFonts w:ascii="Times New Roman" w:eastAsia="宋体" w:hAnsi="Times New Roman" w:hint="eastAsia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  <w:u w:val="single"/>
              </w:rPr>
              <w:t xml:space="preserve">                                                                                   </w:t>
            </w:r>
          </w:p>
          <w:p w14:paraId="66B3F372" w14:textId="7F8C6F03" w:rsidR="00334F3C" w:rsidRDefault="00334F3C" w:rsidP="00817A49">
            <w:pPr>
              <w:spacing w:line="280" w:lineRule="exact"/>
              <w:ind w:firstLineChars="105" w:firstLine="231"/>
              <w:rPr>
                <w:rFonts w:ascii="Times New Roman" w:eastAsia="宋体" w:hAnsi="Times New Roman"/>
                <w:sz w:val="22"/>
              </w:rPr>
            </w:pPr>
          </w:p>
          <w:p w14:paraId="498BC492" w14:textId="77777777" w:rsidR="00334F3C" w:rsidRPr="00532680" w:rsidRDefault="00334F3C" w:rsidP="00817A49">
            <w:pPr>
              <w:spacing w:line="280" w:lineRule="exact"/>
              <w:ind w:firstLineChars="105" w:firstLine="231"/>
              <w:rPr>
                <w:rFonts w:ascii="Times New Roman" w:eastAsia="宋体" w:hAnsi="Times New Roman"/>
                <w:sz w:val="22"/>
              </w:rPr>
            </w:pPr>
          </w:p>
          <w:p w14:paraId="208F3AFA" w14:textId="77777777" w:rsidR="00334F3C" w:rsidRDefault="00334F3C" w:rsidP="00817A49">
            <w:pPr>
              <w:spacing w:line="280" w:lineRule="exact"/>
              <w:ind w:firstLineChars="105" w:firstLine="231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受理人员：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                       </w:t>
            </w:r>
            <w:r>
              <w:rPr>
                <w:rFonts w:ascii="Times New Roman" w:eastAsia="宋体" w:hAnsi="Times New Roman"/>
                <w:sz w:val="22"/>
              </w:rPr>
              <w:t xml:space="preserve">           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年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月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日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</w:p>
          <w:p w14:paraId="31D64524" w14:textId="77777777" w:rsidR="00334F3C" w:rsidRPr="00532680" w:rsidRDefault="00334F3C" w:rsidP="00817A49">
            <w:pPr>
              <w:spacing w:line="280" w:lineRule="exact"/>
              <w:ind w:firstLineChars="105" w:firstLine="231"/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（</w:t>
            </w:r>
            <w:r>
              <w:rPr>
                <w:rFonts w:ascii="Times New Roman" w:eastAsia="宋体" w:hAnsi="Times New Roman" w:hint="eastAsia"/>
                <w:sz w:val="22"/>
              </w:rPr>
              <w:t>检验机构受理专用章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</w:tr>
    </w:tbl>
    <w:p w14:paraId="6EB6CFA4" w14:textId="77777777" w:rsidR="00334F3C" w:rsidRDefault="00334F3C" w:rsidP="00334F3C">
      <w:pPr>
        <w:spacing w:line="240" w:lineRule="exact"/>
        <w:ind w:left="540" w:hangingChars="300" w:hanging="540"/>
        <w:rPr>
          <w:rFonts w:ascii="Times New Roman" w:eastAsia="宋体" w:hAnsi="Times New Roman"/>
          <w:sz w:val="18"/>
          <w:szCs w:val="18"/>
        </w:rPr>
      </w:pPr>
      <w:r w:rsidRPr="00C05CF4">
        <w:rPr>
          <w:rFonts w:ascii="Times New Roman" w:eastAsia="宋体" w:hAnsi="Times New Roman" w:hint="eastAsia"/>
          <w:sz w:val="18"/>
          <w:szCs w:val="18"/>
        </w:rPr>
        <w:t>注：</w:t>
      </w:r>
      <w:r w:rsidRPr="00C05CF4">
        <w:rPr>
          <w:rFonts w:ascii="Times New Roman" w:eastAsia="宋体" w:hAnsi="Times New Roman"/>
          <w:sz w:val="18"/>
          <w:szCs w:val="18"/>
        </w:rPr>
        <w:fldChar w:fldCharType="begin"/>
      </w:r>
      <w:r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Pr="00C05CF4">
        <w:rPr>
          <w:rFonts w:ascii="Times New Roman" w:eastAsia="宋体" w:hAnsi="Times New Roman" w:hint="eastAsia"/>
          <w:sz w:val="18"/>
          <w:szCs w:val="18"/>
        </w:rPr>
        <w:instrText>= 1 \* GB3</w:instrText>
      </w:r>
      <w:r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Pr="00C05CF4">
        <w:rPr>
          <w:rFonts w:ascii="Times New Roman" w:eastAsia="宋体" w:hAnsi="Times New Roman"/>
          <w:sz w:val="18"/>
          <w:szCs w:val="18"/>
        </w:rPr>
        <w:fldChar w:fldCharType="separate"/>
      </w:r>
      <w:r w:rsidRPr="00C05CF4">
        <w:rPr>
          <w:rFonts w:ascii="Times New Roman" w:eastAsia="宋体" w:hAnsi="Times New Roman" w:hint="eastAsia"/>
          <w:sz w:val="18"/>
          <w:szCs w:val="18"/>
        </w:rPr>
        <w:t>①</w:t>
      </w:r>
      <w:r w:rsidRPr="00C05CF4">
        <w:rPr>
          <w:rFonts w:ascii="Times New Roman" w:eastAsia="宋体" w:hAnsi="Times New Roman"/>
          <w:sz w:val="18"/>
          <w:szCs w:val="18"/>
        </w:rPr>
        <w:fldChar w:fldCharType="end"/>
      </w:r>
      <w:r w:rsidRPr="00C05CF4">
        <w:rPr>
          <w:rFonts w:ascii="Times New Roman" w:eastAsia="宋体" w:hAnsi="Times New Roman" w:hint="eastAsia"/>
          <w:sz w:val="18"/>
          <w:szCs w:val="18"/>
        </w:rPr>
        <w:t>提供的资料为复印件时，</w:t>
      </w:r>
      <w:r>
        <w:rPr>
          <w:rFonts w:ascii="Times New Roman" w:eastAsia="宋体" w:hAnsi="Times New Roman" w:hint="eastAsia"/>
          <w:sz w:val="18"/>
          <w:szCs w:val="18"/>
        </w:rPr>
        <w:t>根据</w:t>
      </w:r>
      <w:r w:rsidRPr="00C05CF4">
        <w:rPr>
          <w:rFonts w:ascii="Times New Roman" w:eastAsia="宋体" w:hAnsi="Times New Roman" w:hint="eastAsia"/>
          <w:sz w:val="18"/>
          <w:szCs w:val="18"/>
        </w:rPr>
        <w:t>资料</w:t>
      </w:r>
      <w:r>
        <w:rPr>
          <w:rFonts w:ascii="Times New Roman" w:eastAsia="宋体" w:hAnsi="Times New Roman" w:hint="eastAsia"/>
          <w:sz w:val="18"/>
          <w:szCs w:val="18"/>
        </w:rPr>
        <w:t>特征</w:t>
      </w:r>
      <w:r w:rsidRPr="00C05CF4">
        <w:rPr>
          <w:rFonts w:ascii="Times New Roman" w:eastAsia="宋体" w:hAnsi="Times New Roman" w:hint="eastAsia"/>
          <w:sz w:val="18"/>
          <w:szCs w:val="18"/>
        </w:rPr>
        <w:t>应加盖</w:t>
      </w:r>
      <w:r>
        <w:rPr>
          <w:rFonts w:ascii="Times New Roman" w:eastAsia="宋体" w:hAnsi="Times New Roman" w:hint="eastAsia"/>
          <w:sz w:val="18"/>
          <w:szCs w:val="18"/>
        </w:rPr>
        <w:t>相应</w:t>
      </w:r>
      <w:r w:rsidRPr="00C05CF4">
        <w:rPr>
          <w:rFonts w:ascii="Times New Roman" w:eastAsia="宋体" w:hAnsi="Times New Roman" w:hint="eastAsia"/>
          <w:sz w:val="18"/>
          <w:szCs w:val="18"/>
        </w:rPr>
        <w:t>制造单位</w:t>
      </w:r>
      <w:r>
        <w:rPr>
          <w:rFonts w:ascii="Times New Roman" w:eastAsia="宋体" w:hAnsi="Times New Roman" w:hint="eastAsia"/>
          <w:sz w:val="18"/>
          <w:szCs w:val="18"/>
        </w:rPr>
        <w:t>或者申请单位的</w:t>
      </w:r>
      <w:r w:rsidRPr="00CE5AE6">
        <w:rPr>
          <w:rFonts w:ascii="Times New Roman" w:eastAsia="宋体" w:hAnsi="Times New Roman" w:hint="eastAsia"/>
          <w:sz w:val="18"/>
          <w:szCs w:val="18"/>
        </w:rPr>
        <w:t>公章或检验专用章</w:t>
      </w:r>
      <w:r w:rsidRPr="00C05CF4">
        <w:rPr>
          <w:rFonts w:ascii="Times New Roman" w:eastAsia="宋体" w:hAnsi="Times New Roman" w:hint="eastAsia"/>
          <w:sz w:val="18"/>
          <w:szCs w:val="18"/>
        </w:rPr>
        <w:t>；</w:t>
      </w:r>
    </w:p>
    <w:p w14:paraId="7648C102" w14:textId="77777777" w:rsidR="00334F3C" w:rsidRDefault="00334F3C" w:rsidP="00334F3C">
      <w:pPr>
        <w:spacing w:line="240" w:lineRule="exact"/>
        <w:ind w:firstLineChars="200" w:firstLine="360"/>
        <w:rPr>
          <w:rFonts w:ascii="Times New Roman" w:eastAsia="宋体" w:hAnsi="Times New Roman"/>
          <w:sz w:val="18"/>
          <w:szCs w:val="18"/>
        </w:rPr>
      </w:pPr>
      <w:r w:rsidRPr="00C05CF4">
        <w:rPr>
          <w:rFonts w:ascii="Times New Roman" w:eastAsia="宋体" w:hAnsi="Times New Roman"/>
          <w:sz w:val="18"/>
          <w:szCs w:val="18"/>
        </w:rPr>
        <w:fldChar w:fldCharType="begin"/>
      </w:r>
      <w:r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Pr="00C05CF4">
        <w:rPr>
          <w:rFonts w:ascii="Times New Roman" w:eastAsia="宋体" w:hAnsi="Times New Roman" w:hint="eastAsia"/>
          <w:sz w:val="18"/>
          <w:szCs w:val="18"/>
        </w:rPr>
        <w:instrText>= 2 \* GB3</w:instrText>
      </w:r>
      <w:r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Pr="00C05CF4">
        <w:rPr>
          <w:rFonts w:ascii="Times New Roman" w:eastAsia="宋体" w:hAnsi="Times New Roman"/>
          <w:sz w:val="18"/>
          <w:szCs w:val="18"/>
        </w:rPr>
        <w:fldChar w:fldCharType="separate"/>
      </w:r>
      <w:r w:rsidRPr="00C05CF4">
        <w:rPr>
          <w:rFonts w:ascii="Times New Roman" w:eastAsia="宋体" w:hAnsi="Times New Roman" w:hint="eastAsia"/>
          <w:sz w:val="18"/>
          <w:szCs w:val="18"/>
        </w:rPr>
        <w:t>②</w:t>
      </w:r>
      <w:r w:rsidRPr="00C05CF4">
        <w:rPr>
          <w:rFonts w:ascii="Times New Roman" w:eastAsia="宋体" w:hAnsi="Times New Roman"/>
          <w:sz w:val="18"/>
          <w:szCs w:val="18"/>
        </w:rPr>
        <w:fldChar w:fldCharType="end"/>
      </w:r>
      <w:r w:rsidRPr="00C05CF4">
        <w:rPr>
          <w:rFonts w:ascii="Times New Roman" w:eastAsia="宋体" w:hAnsi="Times New Roman" w:hint="eastAsia"/>
          <w:sz w:val="18"/>
          <w:szCs w:val="18"/>
        </w:rPr>
        <w:t>此表一式</w:t>
      </w:r>
      <w:r>
        <w:rPr>
          <w:rFonts w:ascii="Times New Roman" w:eastAsia="宋体" w:hAnsi="Times New Roman" w:hint="eastAsia"/>
          <w:sz w:val="18"/>
          <w:szCs w:val="18"/>
        </w:rPr>
        <w:t>两</w:t>
      </w:r>
      <w:r w:rsidRPr="00C05CF4">
        <w:rPr>
          <w:rFonts w:ascii="Times New Roman" w:eastAsia="宋体" w:hAnsi="Times New Roman" w:hint="eastAsia"/>
          <w:sz w:val="18"/>
          <w:szCs w:val="18"/>
        </w:rPr>
        <w:t>份，</w:t>
      </w:r>
      <w:r>
        <w:rPr>
          <w:rFonts w:ascii="Times New Roman" w:eastAsia="宋体" w:hAnsi="Times New Roman" w:hint="eastAsia"/>
          <w:sz w:val="18"/>
          <w:szCs w:val="18"/>
        </w:rPr>
        <w:t>申请</w:t>
      </w:r>
      <w:r w:rsidRPr="00C05CF4">
        <w:rPr>
          <w:rFonts w:ascii="Times New Roman" w:eastAsia="宋体" w:hAnsi="Times New Roman" w:hint="eastAsia"/>
          <w:sz w:val="18"/>
          <w:szCs w:val="18"/>
        </w:rPr>
        <w:t>单位、</w:t>
      </w:r>
      <w:r>
        <w:rPr>
          <w:rFonts w:ascii="Times New Roman" w:eastAsia="宋体" w:hAnsi="Times New Roman" w:hint="eastAsia"/>
          <w:sz w:val="18"/>
          <w:szCs w:val="18"/>
        </w:rPr>
        <w:t>检验机构</w:t>
      </w:r>
      <w:r w:rsidRPr="00C05CF4">
        <w:rPr>
          <w:rFonts w:ascii="Times New Roman" w:eastAsia="宋体" w:hAnsi="Times New Roman" w:hint="eastAsia"/>
          <w:sz w:val="18"/>
          <w:szCs w:val="18"/>
        </w:rPr>
        <w:t>各一份。</w:t>
      </w:r>
    </w:p>
    <w:p w14:paraId="55858D59" w14:textId="6EB00D53" w:rsidR="00334F3C" w:rsidRPr="00334F3C" w:rsidRDefault="00334F3C" w:rsidP="00334F3C">
      <w:pPr>
        <w:spacing w:line="240" w:lineRule="exact"/>
        <w:ind w:firstLineChars="200" w:firstLine="360"/>
        <w:rPr>
          <w:rFonts w:ascii="Times New Roman" w:eastAsia="宋体" w:hAnsi="Times New Roman"/>
          <w:sz w:val="18"/>
          <w:szCs w:val="18"/>
        </w:rPr>
      </w:pPr>
      <w:r>
        <w:rPr>
          <w:rFonts w:ascii="Times New Roman" w:eastAsia="宋体" w:hAnsi="Times New Roman" w:hint="eastAsia"/>
          <w:sz w:val="18"/>
          <w:szCs w:val="18"/>
        </w:rPr>
        <w:t>③受检单位为施工单位或使用单位中具体负责检验工作的单位。</w:t>
      </w:r>
    </w:p>
    <w:p w14:paraId="7BCA2E23" w14:textId="436003FB" w:rsidR="00334F3C" w:rsidRDefault="00334F3C" w:rsidP="00334F3C">
      <w:pPr>
        <w:spacing w:line="360" w:lineRule="auto"/>
        <w:jc w:val="left"/>
        <w:rPr>
          <w:rFonts w:ascii="黑体" w:eastAsia="黑体" w:hAnsi="黑体" w:cs="宋体"/>
          <w:szCs w:val="28"/>
        </w:rPr>
      </w:pPr>
      <w:r w:rsidRPr="003D7DEB">
        <w:rPr>
          <w:rFonts w:ascii="黑体" w:eastAsia="黑体" w:hAnsi="黑体" w:cs="宋体" w:hint="eastAsia"/>
          <w:sz w:val="24"/>
        </w:rPr>
        <w:lastRenderedPageBreak/>
        <w:t>附表1</w:t>
      </w:r>
      <w:r w:rsidRPr="00D8450A">
        <w:rPr>
          <w:rFonts w:ascii="黑体" w:eastAsia="黑体" w:hAnsi="黑体" w:cs="宋体" w:hint="eastAsia"/>
          <w:szCs w:val="28"/>
        </w:rPr>
        <w:t xml:space="preserve"> </w:t>
      </w:r>
    </w:p>
    <w:p w14:paraId="1658F18C" w14:textId="77777777" w:rsidR="00334F3C" w:rsidRPr="007A59C8" w:rsidRDefault="00334F3C" w:rsidP="00334F3C">
      <w:pPr>
        <w:spacing w:line="360" w:lineRule="exact"/>
        <w:jc w:val="center"/>
        <w:rPr>
          <w:rFonts w:ascii="黑体" w:eastAsia="黑体" w:hAnsi="黑体" w:cs="宋体"/>
          <w:sz w:val="32"/>
          <w:szCs w:val="32"/>
        </w:rPr>
      </w:pPr>
      <w:r w:rsidRPr="007A59C8">
        <w:rPr>
          <w:rFonts w:ascii="黑体" w:eastAsia="黑体" w:hAnsi="黑体" w:cs="宋体" w:hint="eastAsia"/>
          <w:sz w:val="32"/>
          <w:szCs w:val="32"/>
        </w:rPr>
        <w:t>起重机械</w:t>
      </w:r>
      <w:r>
        <w:rPr>
          <w:rFonts w:ascii="黑体" w:eastAsia="黑体" w:hAnsi="黑体" w:cs="宋体" w:hint="eastAsia"/>
          <w:sz w:val="32"/>
          <w:szCs w:val="32"/>
        </w:rPr>
        <w:t>首次</w:t>
      </w:r>
      <w:r w:rsidRPr="007A59C8">
        <w:rPr>
          <w:rFonts w:ascii="黑体" w:eastAsia="黑体" w:hAnsi="黑体" w:cs="宋体" w:hint="eastAsia"/>
          <w:sz w:val="32"/>
          <w:szCs w:val="32"/>
        </w:rPr>
        <w:t>检验流程告知确认单</w:t>
      </w:r>
    </w:p>
    <w:p w14:paraId="6D375303" w14:textId="77777777" w:rsidR="00334F3C" w:rsidRPr="00334F3C" w:rsidRDefault="00334F3C" w:rsidP="00334F3C">
      <w:pPr>
        <w:jc w:val="left"/>
        <w:rPr>
          <w:rFonts w:ascii="宋体" w:eastAsia="宋体" w:hAnsi="宋体" w:cs="宋体"/>
          <w:szCs w:val="28"/>
        </w:rPr>
      </w:pPr>
      <w:r w:rsidRPr="00334F3C">
        <w:rPr>
          <w:rFonts w:ascii="宋体" w:eastAsia="宋体" w:hAnsi="宋体" w:cs="宋体" w:hint="eastAsia"/>
          <w:szCs w:val="28"/>
        </w:rPr>
        <w:t>受检单位：</w:t>
      </w:r>
    </w:p>
    <w:p w14:paraId="7E787B0B" w14:textId="77777777" w:rsidR="00334F3C" w:rsidRPr="00334F3C" w:rsidRDefault="00334F3C" w:rsidP="00334F3C">
      <w:pPr>
        <w:jc w:val="left"/>
        <w:rPr>
          <w:rFonts w:ascii="宋体" w:eastAsia="宋体" w:hAnsi="宋体" w:cs="宋体"/>
          <w:szCs w:val="28"/>
        </w:rPr>
      </w:pPr>
      <w:r w:rsidRPr="00334F3C">
        <w:rPr>
          <w:rFonts w:ascii="宋体" w:eastAsia="宋体" w:hAnsi="宋体" w:cs="宋体" w:hint="eastAsia"/>
          <w:szCs w:val="28"/>
        </w:rPr>
        <w:t xml:space="preserve"> </w:t>
      </w:r>
      <w:r w:rsidRPr="00334F3C">
        <w:rPr>
          <w:rFonts w:ascii="宋体" w:eastAsia="宋体" w:hAnsi="宋体" w:cs="宋体"/>
          <w:szCs w:val="28"/>
        </w:rPr>
        <w:t xml:space="preserve">   </w:t>
      </w:r>
      <w:proofErr w:type="gramStart"/>
      <w:r w:rsidRPr="00334F3C">
        <w:rPr>
          <w:rFonts w:ascii="宋体" w:eastAsia="宋体" w:hAnsi="宋体" w:cs="宋体" w:hint="eastAsia"/>
          <w:szCs w:val="28"/>
        </w:rPr>
        <w:t>我机构</w:t>
      </w:r>
      <w:proofErr w:type="gramEnd"/>
      <w:r w:rsidRPr="00334F3C">
        <w:rPr>
          <w:rFonts w:ascii="宋体" w:eastAsia="宋体" w:hAnsi="宋体" w:cs="宋体" w:hint="eastAsia"/>
          <w:szCs w:val="28"/>
        </w:rPr>
        <w:t>根据《起重机械安全技术规程》（TSG</w:t>
      </w:r>
      <w:r w:rsidRPr="00334F3C">
        <w:rPr>
          <w:rFonts w:ascii="宋体" w:eastAsia="宋体" w:hAnsi="宋体" w:cs="宋体"/>
          <w:szCs w:val="28"/>
        </w:rPr>
        <w:t xml:space="preserve"> 51-2023</w:t>
      </w:r>
      <w:r w:rsidRPr="00334F3C">
        <w:rPr>
          <w:rFonts w:ascii="宋体" w:eastAsia="宋体" w:hAnsi="宋体" w:cs="宋体" w:hint="eastAsia"/>
          <w:szCs w:val="28"/>
        </w:rPr>
        <w:t>）（以下简称《规程》）</w:t>
      </w:r>
      <w:r w:rsidRPr="00334F3C">
        <w:rPr>
          <w:rFonts w:ascii="宋体" w:eastAsia="宋体" w:hAnsi="宋体" w:cs="宋体"/>
          <w:szCs w:val="28"/>
        </w:rPr>
        <w:t>6.4</w:t>
      </w:r>
      <w:r w:rsidRPr="00334F3C">
        <w:rPr>
          <w:rFonts w:ascii="宋体" w:eastAsia="宋体" w:hAnsi="宋体" w:cs="宋体" w:hint="eastAsia"/>
          <w:szCs w:val="28"/>
        </w:rPr>
        <w:t>定期检验及《市场监管总局办公厅关于实施&lt;起重机械安全技术规程&gt;有关问题的通知》(</w:t>
      </w:r>
      <w:proofErr w:type="gramStart"/>
      <w:r w:rsidRPr="00334F3C">
        <w:rPr>
          <w:rFonts w:ascii="宋体" w:eastAsia="宋体" w:hAnsi="宋体" w:cs="宋体" w:hint="eastAsia"/>
          <w:szCs w:val="28"/>
        </w:rPr>
        <w:t>市监特设</w:t>
      </w:r>
      <w:proofErr w:type="gramEnd"/>
      <w:r w:rsidRPr="00334F3C">
        <w:rPr>
          <w:rFonts w:ascii="宋体" w:eastAsia="宋体" w:hAnsi="宋体" w:cs="宋体" w:hint="eastAsia"/>
          <w:szCs w:val="28"/>
        </w:rPr>
        <w:t>函〔2023〕375号</w:t>
      </w:r>
      <w:r w:rsidRPr="00334F3C">
        <w:rPr>
          <w:rFonts w:ascii="宋体" w:eastAsia="宋体" w:hAnsi="宋体" w:cs="宋体"/>
          <w:szCs w:val="28"/>
        </w:rPr>
        <w:t>)</w:t>
      </w:r>
      <w:r w:rsidRPr="00334F3C">
        <w:rPr>
          <w:rFonts w:ascii="宋体" w:eastAsia="宋体" w:hAnsi="宋体" w:cs="宋体" w:hint="eastAsia"/>
          <w:szCs w:val="28"/>
        </w:rPr>
        <w:t>的规定受理贵单位的首次检验申请，并将按以下流程进行首次检验：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764"/>
      </w:tblGrid>
      <w:tr w:rsidR="00334F3C" w:rsidRPr="00692034" w14:paraId="06A18C3A" w14:textId="77777777" w:rsidTr="00817A49">
        <w:tc>
          <w:tcPr>
            <w:tcW w:w="846" w:type="dxa"/>
          </w:tcPr>
          <w:p w14:paraId="6F1556FE" w14:textId="77777777" w:rsidR="00334F3C" w:rsidRPr="00334F3C" w:rsidRDefault="00334F3C" w:rsidP="00817A4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0"/>
              </w:rPr>
            </w:pPr>
            <w:r w:rsidRPr="00334F3C">
              <w:rPr>
                <w:rFonts w:ascii="宋体" w:eastAsia="宋体" w:hAnsi="宋体" w:cs="宋体" w:hint="eastAsia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126" w:type="dxa"/>
          </w:tcPr>
          <w:p w14:paraId="20B7542C" w14:textId="77777777" w:rsidR="00334F3C" w:rsidRPr="00334F3C" w:rsidRDefault="00334F3C" w:rsidP="00817A4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0"/>
              </w:rPr>
            </w:pPr>
            <w:r w:rsidRPr="00334F3C">
              <w:rPr>
                <w:rFonts w:ascii="宋体" w:eastAsia="宋体" w:hAnsi="宋体" w:cs="宋体" w:hint="eastAsia"/>
                <w:b/>
                <w:bCs/>
                <w:sz w:val="24"/>
                <w:szCs w:val="20"/>
              </w:rPr>
              <w:t>时间</w:t>
            </w:r>
          </w:p>
        </w:tc>
        <w:tc>
          <w:tcPr>
            <w:tcW w:w="6764" w:type="dxa"/>
          </w:tcPr>
          <w:p w14:paraId="3424E63D" w14:textId="77777777" w:rsidR="00334F3C" w:rsidRPr="00334F3C" w:rsidRDefault="00334F3C" w:rsidP="00817A4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0"/>
              </w:rPr>
            </w:pPr>
            <w:r w:rsidRPr="00334F3C">
              <w:rPr>
                <w:rFonts w:ascii="宋体" w:eastAsia="宋体" w:hAnsi="宋体" w:cs="宋体" w:hint="eastAsia"/>
                <w:b/>
                <w:bCs/>
                <w:sz w:val="24"/>
                <w:szCs w:val="20"/>
              </w:rPr>
              <w:t>项目内容要求</w:t>
            </w:r>
          </w:p>
        </w:tc>
      </w:tr>
      <w:tr w:rsidR="00334F3C" w:rsidRPr="00692034" w14:paraId="1D6E20CF" w14:textId="77777777" w:rsidTr="00334F3C">
        <w:trPr>
          <w:trHeight w:val="1088"/>
        </w:trPr>
        <w:tc>
          <w:tcPr>
            <w:tcW w:w="846" w:type="dxa"/>
            <w:vAlign w:val="center"/>
          </w:tcPr>
          <w:p w14:paraId="7E8D4D48" w14:textId="77777777" w:rsidR="00334F3C" w:rsidRPr="00334F3C" w:rsidRDefault="00334F3C" w:rsidP="00817A49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34F3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0DDAB68D" w14:textId="77777777" w:rsidR="00334F3C" w:rsidRPr="00334F3C" w:rsidRDefault="00334F3C" w:rsidP="00817A49">
            <w:pPr>
              <w:spacing w:line="320" w:lineRule="exact"/>
              <w:rPr>
                <w:rFonts w:ascii="仿宋" w:hAnsi="仿宋" w:cs="宋体"/>
                <w:sz w:val="24"/>
                <w:szCs w:val="20"/>
              </w:rPr>
            </w:pPr>
            <w:r w:rsidRPr="00334F3C">
              <w:rPr>
                <w:rFonts w:ascii="仿宋" w:hAnsi="仿宋" w:cs="宋体" w:hint="eastAsia"/>
                <w:sz w:val="24"/>
                <w:szCs w:val="20"/>
              </w:rPr>
              <w:t>首次检验申请受理通过后</w:t>
            </w:r>
          </w:p>
        </w:tc>
        <w:tc>
          <w:tcPr>
            <w:tcW w:w="6764" w:type="dxa"/>
          </w:tcPr>
          <w:p w14:paraId="1A99E836" w14:textId="77777777" w:rsidR="00334F3C" w:rsidRPr="00334F3C" w:rsidRDefault="00334F3C" w:rsidP="00817A49">
            <w:pPr>
              <w:jc w:val="left"/>
              <w:rPr>
                <w:rFonts w:ascii="仿宋" w:hAnsi="仿宋" w:cs="宋体"/>
                <w:sz w:val="24"/>
                <w:szCs w:val="22"/>
              </w:rPr>
            </w:pPr>
            <w:r w:rsidRPr="00334F3C">
              <w:rPr>
                <w:rFonts w:ascii="仿宋" w:hAnsi="仿宋" w:hint="eastAsia"/>
                <w:sz w:val="24"/>
                <w:szCs w:val="22"/>
              </w:rPr>
              <w:t>受检单位应按照《规程》附件C</w:t>
            </w:r>
            <w:r w:rsidRPr="00334F3C">
              <w:rPr>
                <w:rFonts w:ascii="仿宋" w:hAnsi="仿宋"/>
                <w:sz w:val="24"/>
                <w:szCs w:val="22"/>
              </w:rPr>
              <w:t>2</w:t>
            </w:r>
            <w:r w:rsidRPr="00334F3C">
              <w:rPr>
                <w:rFonts w:ascii="仿宋" w:hAnsi="仿宋" w:hint="eastAsia"/>
                <w:sz w:val="24"/>
                <w:szCs w:val="22"/>
              </w:rPr>
              <w:t>.</w:t>
            </w:r>
            <w:r w:rsidRPr="00334F3C">
              <w:rPr>
                <w:rFonts w:ascii="仿宋" w:hAnsi="仿宋"/>
                <w:sz w:val="24"/>
                <w:szCs w:val="22"/>
              </w:rPr>
              <w:t>1</w:t>
            </w:r>
            <w:r w:rsidRPr="00334F3C">
              <w:rPr>
                <w:rFonts w:ascii="仿宋" w:hAnsi="仿宋" w:hint="eastAsia"/>
                <w:sz w:val="24"/>
                <w:szCs w:val="22"/>
              </w:rPr>
              <w:t>（1）（2）（4）、C</w:t>
            </w:r>
            <w:r w:rsidRPr="00334F3C">
              <w:rPr>
                <w:rFonts w:ascii="仿宋" w:hAnsi="仿宋"/>
                <w:sz w:val="24"/>
                <w:szCs w:val="22"/>
              </w:rPr>
              <w:t>2.2.4</w:t>
            </w:r>
            <w:r w:rsidRPr="00334F3C">
              <w:rPr>
                <w:rFonts w:ascii="仿宋" w:hAnsi="仿宋" w:hint="eastAsia"/>
                <w:sz w:val="24"/>
                <w:szCs w:val="22"/>
              </w:rPr>
              <w:t>、C</w:t>
            </w:r>
            <w:r w:rsidRPr="00334F3C">
              <w:rPr>
                <w:rFonts w:ascii="仿宋" w:hAnsi="仿宋"/>
                <w:sz w:val="24"/>
                <w:szCs w:val="22"/>
              </w:rPr>
              <w:t>2.2.5</w:t>
            </w:r>
            <w:r w:rsidRPr="00334F3C">
              <w:rPr>
                <w:rFonts w:ascii="仿宋" w:hAnsi="仿宋" w:hint="eastAsia"/>
                <w:sz w:val="24"/>
                <w:szCs w:val="22"/>
              </w:rPr>
              <w:t>、C</w:t>
            </w:r>
            <w:r w:rsidRPr="00334F3C">
              <w:rPr>
                <w:rFonts w:ascii="仿宋" w:hAnsi="仿宋"/>
                <w:sz w:val="24"/>
                <w:szCs w:val="22"/>
              </w:rPr>
              <w:t>2.2.6</w:t>
            </w:r>
            <w:r w:rsidRPr="00334F3C">
              <w:rPr>
                <w:rFonts w:ascii="仿宋" w:hAnsi="仿宋" w:hint="eastAsia"/>
                <w:sz w:val="24"/>
                <w:szCs w:val="22"/>
              </w:rPr>
              <w:t>的要求提供相关资料，由检验人员进行技术资料和文件审查</w:t>
            </w:r>
            <w:r w:rsidRPr="00334F3C">
              <w:rPr>
                <w:rFonts w:ascii="仿宋" w:hAnsi="仿宋" w:cs="宋体"/>
                <w:sz w:val="24"/>
                <w:szCs w:val="22"/>
              </w:rPr>
              <w:t xml:space="preserve"> </w:t>
            </w:r>
          </w:p>
        </w:tc>
      </w:tr>
      <w:tr w:rsidR="00334F3C" w:rsidRPr="00692034" w14:paraId="4810C34D" w14:textId="77777777" w:rsidTr="00334F3C">
        <w:trPr>
          <w:trHeight w:val="2419"/>
        </w:trPr>
        <w:tc>
          <w:tcPr>
            <w:tcW w:w="846" w:type="dxa"/>
            <w:vAlign w:val="center"/>
          </w:tcPr>
          <w:p w14:paraId="24ED59BA" w14:textId="77777777" w:rsidR="00334F3C" w:rsidRPr="00334F3C" w:rsidRDefault="00334F3C" w:rsidP="00817A49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34F3C"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4097F4B6" w14:textId="77777777" w:rsidR="00334F3C" w:rsidRPr="00334F3C" w:rsidRDefault="00334F3C" w:rsidP="00817A49">
            <w:pPr>
              <w:spacing w:line="320" w:lineRule="exact"/>
              <w:ind w:firstLineChars="100" w:firstLine="240"/>
              <w:rPr>
                <w:rFonts w:ascii="仿宋" w:hAnsi="仿宋" w:cs="宋体"/>
                <w:sz w:val="24"/>
                <w:szCs w:val="20"/>
              </w:rPr>
            </w:pPr>
            <w:r w:rsidRPr="00334F3C">
              <w:rPr>
                <w:rFonts w:ascii="仿宋" w:hAnsi="仿宋" w:cs="宋体" w:hint="eastAsia"/>
                <w:sz w:val="24"/>
                <w:szCs w:val="20"/>
              </w:rPr>
              <w:t>施工结束后</w:t>
            </w:r>
          </w:p>
        </w:tc>
        <w:tc>
          <w:tcPr>
            <w:tcW w:w="6764" w:type="dxa"/>
          </w:tcPr>
          <w:p w14:paraId="2093B02D" w14:textId="77777777" w:rsidR="00334F3C" w:rsidRPr="00334F3C" w:rsidRDefault="00334F3C" w:rsidP="00817A49">
            <w:pPr>
              <w:jc w:val="left"/>
              <w:rPr>
                <w:rFonts w:ascii="仿宋" w:hAnsi="仿宋"/>
                <w:sz w:val="24"/>
                <w:szCs w:val="22"/>
              </w:rPr>
            </w:pPr>
            <w:r w:rsidRPr="00334F3C">
              <w:rPr>
                <w:rFonts w:ascii="仿宋" w:hAnsi="仿宋" w:hint="eastAsia"/>
                <w:sz w:val="24"/>
                <w:szCs w:val="22"/>
              </w:rPr>
              <w:t>（1）受检单位应对设备完成自行检查和试验，并自检合格；</w:t>
            </w:r>
          </w:p>
          <w:p w14:paraId="5CDA81D1" w14:textId="77777777" w:rsidR="00334F3C" w:rsidRPr="00334F3C" w:rsidRDefault="00334F3C" w:rsidP="00817A49">
            <w:pPr>
              <w:jc w:val="left"/>
              <w:rPr>
                <w:rFonts w:ascii="仿宋" w:hAnsi="仿宋"/>
                <w:sz w:val="24"/>
                <w:szCs w:val="22"/>
              </w:rPr>
            </w:pPr>
            <w:r w:rsidRPr="00334F3C">
              <w:rPr>
                <w:rFonts w:ascii="仿宋" w:hAnsi="仿宋" w:hint="eastAsia"/>
                <w:sz w:val="24"/>
                <w:szCs w:val="22"/>
              </w:rPr>
              <w:t>（</w:t>
            </w:r>
            <w:r w:rsidRPr="00334F3C">
              <w:rPr>
                <w:rFonts w:ascii="仿宋" w:hAnsi="仿宋"/>
                <w:sz w:val="24"/>
                <w:szCs w:val="22"/>
              </w:rPr>
              <w:t>2</w:t>
            </w:r>
            <w:r w:rsidRPr="00334F3C">
              <w:rPr>
                <w:rFonts w:ascii="仿宋" w:hAnsi="仿宋" w:hint="eastAsia"/>
                <w:sz w:val="24"/>
                <w:szCs w:val="22"/>
              </w:rPr>
              <w:t>）受检单位与检验人员约定现场检验时间，并在现场检验前，准备好现场检验需要使用的试验载荷；</w:t>
            </w:r>
          </w:p>
          <w:p w14:paraId="45B3161A" w14:textId="77777777" w:rsidR="00334F3C" w:rsidRPr="00334F3C" w:rsidRDefault="00334F3C" w:rsidP="00817A49">
            <w:pPr>
              <w:jc w:val="left"/>
              <w:rPr>
                <w:rFonts w:ascii="仿宋" w:hAnsi="仿宋"/>
                <w:sz w:val="24"/>
                <w:szCs w:val="22"/>
              </w:rPr>
            </w:pPr>
            <w:r w:rsidRPr="00334F3C">
              <w:rPr>
                <w:rFonts w:ascii="仿宋" w:hAnsi="仿宋" w:hint="eastAsia"/>
                <w:sz w:val="24"/>
                <w:szCs w:val="22"/>
              </w:rPr>
              <w:t>（</w:t>
            </w:r>
            <w:r w:rsidRPr="00334F3C">
              <w:rPr>
                <w:rFonts w:ascii="仿宋" w:hAnsi="仿宋"/>
                <w:sz w:val="24"/>
                <w:szCs w:val="22"/>
              </w:rPr>
              <w:t>3</w:t>
            </w:r>
            <w:r w:rsidRPr="00334F3C">
              <w:rPr>
                <w:rFonts w:ascii="仿宋" w:hAnsi="仿宋" w:hint="eastAsia"/>
                <w:sz w:val="24"/>
                <w:szCs w:val="22"/>
              </w:rPr>
              <w:t>）受检单位应当委派相关专业人员在检验现场配合检验工作；</w:t>
            </w:r>
          </w:p>
          <w:p w14:paraId="0263C1DC" w14:textId="77777777" w:rsidR="00334F3C" w:rsidRPr="00334F3C" w:rsidRDefault="00334F3C" w:rsidP="00817A49">
            <w:pPr>
              <w:jc w:val="left"/>
              <w:rPr>
                <w:rFonts w:ascii="仿宋" w:hAnsi="仿宋" w:cs="宋体"/>
                <w:sz w:val="24"/>
                <w:szCs w:val="22"/>
              </w:rPr>
            </w:pPr>
            <w:r w:rsidRPr="00334F3C">
              <w:rPr>
                <w:rFonts w:ascii="仿宋" w:hAnsi="仿宋" w:cs="宋体" w:hint="eastAsia"/>
                <w:sz w:val="24"/>
                <w:szCs w:val="22"/>
              </w:rPr>
              <w:t>（</w:t>
            </w:r>
            <w:r w:rsidRPr="00334F3C">
              <w:rPr>
                <w:rFonts w:ascii="仿宋" w:hAnsi="仿宋" w:cs="宋体"/>
                <w:sz w:val="24"/>
                <w:szCs w:val="22"/>
              </w:rPr>
              <w:t>4</w:t>
            </w:r>
            <w:r w:rsidRPr="00334F3C">
              <w:rPr>
                <w:rFonts w:ascii="仿宋" w:hAnsi="仿宋" w:cs="宋体" w:hint="eastAsia"/>
                <w:sz w:val="24"/>
                <w:szCs w:val="22"/>
              </w:rPr>
              <w:t>）受检单位应检验现场，电源、室内温度符合标准及安全要求，不得有易燃、易爆以及腐蚀性气体等危险因素</w:t>
            </w:r>
          </w:p>
        </w:tc>
      </w:tr>
      <w:tr w:rsidR="00334F3C" w:rsidRPr="00692034" w14:paraId="0220BB51" w14:textId="77777777" w:rsidTr="00334F3C">
        <w:trPr>
          <w:trHeight w:val="792"/>
        </w:trPr>
        <w:tc>
          <w:tcPr>
            <w:tcW w:w="846" w:type="dxa"/>
          </w:tcPr>
          <w:p w14:paraId="46214B86" w14:textId="77777777" w:rsidR="00334F3C" w:rsidRPr="00334F3C" w:rsidRDefault="00334F3C" w:rsidP="00817A49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34F3C"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2126" w:type="dxa"/>
          </w:tcPr>
          <w:p w14:paraId="065B2967" w14:textId="77777777" w:rsidR="00334F3C" w:rsidRPr="00334F3C" w:rsidRDefault="00334F3C" w:rsidP="00817A49">
            <w:pPr>
              <w:spacing w:line="320" w:lineRule="exact"/>
              <w:jc w:val="center"/>
              <w:rPr>
                <w:rFonts w:ascii="仿宋" w:hAnsi="仿宋" w:cs="宋体"/>
                <w:sz w:val="24"/>
                <w:szCs w:val="20"/>
              </w:rPr>
            </w:pPr>
            <w:r w:rsidRPr="00334F3C">
              <w:rPr>
                <w:rFonts w:ascii="仿宋" w:hAnsi="仿宋" w:cs="宋体" w:hint="eastAsia"/>
                <w:sz w:val="24"/>
                <w:szCs w:val="20"/>
              </w:rPr>
              <w:t>现场检验结束后</w:t>
            </w:r>
          </w:p>
        </w:tc>
        <w:tc>
          <w:tcPr>
            <w:tcW w:w="6764" w:type="dxa"/>
          </w:tcPr>
          <w:p w14:paraId="72500019" w14:textId="77777777" w:rsidR="00334F3C" w:rsidRPr="00334F3C" w:rsidRDefault="00334F3C" w:rsidP="00817A49">
            <w:pPr>
              <w:jc w:val="left"/>
              <w:rPr>
                <w:rFonts w:ascii="仿宋" w:hAnsi="仿宋"/>
                <w:sz w:val="24"/>
                <w:szCs w:val="22"/>
              </w:rPr>
            </w:pPr>
            <w:r w:rsidRPr="00334F3C">
              <w:rPr>
                <w:rFonts w:ascii="仿宋" w:hAnsi="仿宋" w:hint="eastAsia"/>
                <w:sz w:val="24"/>
                <w:szCs w:val="22"/>
              </w:rPr>
              <w:t>如有需整改项目，受检单位应在约定时间内整改到位，并与检验人员约定时间和确认方式进行整改确认</w:t>
            </w:r>
          </w:p>
        </w:tc>
      </w:tr>
    </w:tbl>
    <w:p w14:paraId="2428DD43" w14:textId="77777777" w:rsidR="00334F3C" w:rsidRDefault="00334F3C" w:rsidP="00334F3C">
      <w:pPr>
        <w:jc w:val="center"/>
        <w:rPr>
          <w:rFonts w:ascii="宋体" w:eastAsia="宋体" w:hAnsi="宋体" w:cs="宋体"/>
          <w:b/>
          <w:bCs/>
          <w:szCs w:val="21"/>
        </w:rPr>
      </w:pPr>
    </w:p>
    <w:p w14:paraId="3CBECC32" w14:textId="114BCDF5" w:rsidR="00334F3C" w:rsidRPr="00F355D1" w:rsidRDefault="00334F3C" w:rsidP="00334F3C">
      <w:pPr>
        <w:jc w:val="center"/>
        <w:rPr>
          <w:rFonts w:ascii="宋体" w:eastAsia="宋体" w:hAnsi="宋体" w:cs="宋体"/>
          <w:b/>
          <w:bCs/>
          <w:szCs w:val="21"/>
        </w:rPr>
      </w:pPr>
      <w:r w:rsidRPr="00F355D1">
        <w:rPr>
          <w:rFonts w:ascii="宋体" w:eastAsia="宋体" w:hAnsi="宋体" w:cs="宋体" w:hint="eastAsia"/>
          <w:b/>
          <w:bCs/>
          <w:szCs w:val="21"/>
        </w:rPr>
        <w:t>告知确认</w:t>
      </w:r>
    </w:p>
    <w:p w14:paraId="7EAC75BA" w14:textId="77777777" w:rsidR="00334F3C" w:rsidRDefault="00334F3C" w:rsidP="00334F3C">
      <w:pPr>
        <w:jc w:val="left"/>
        <w:rPr>
          <w:rFonts w:asciiTheme="majorEastAsia" w:eastAsiaTheme="majorEastAsia" w:hAnsiTheme="majorEastAsia" w:cs="宋体"/>
          <w:szCs w:val="28"/>
          <w:u w:val="single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  </w:t>
      </w:r>
      <w:r w:rsidRPr="00F355D1">
        <w:rPr>
          <w:rFonts w:ascii="宋体" w:eastAsia="宋体" w:hAnsi="宋体" w:cs="宋体" w:hint="eastAsia"/>
          <w:szCs w:val="21"/>
          <w:u w:val="single"/>
        </w:rPr>
        <w:t>我单位已了解以上</w:t>
      </w:r>
      <w:r>
        <w:rPr>
          <w:rFonts w:ascii="宋体" w:eastAsia="宋体" w:hAnsi="宋体" w:cs="宋体" w:hint="eastAsia"/>
          <w:szCs w:val="21"/>
          <w:u w:val="single"/>
        </w:rPr>
        <w:t>首次</w:t>
      </w:r>
      <w:r w:rsidRPr="00F355D1">
        <w:rPr>
          <w:rFonts w:ascii="宋体" w:eastAsia="宋体" w:hAnsi="宋体" w:cs="宋体" w:hint="eastAsia"/>
          <w:szCs w:val="21"/>
          <w:u w:val="single"/>
        </w:rPr>
        <w:t>检验流程，并严格按照</w:t>
      </w:r>
      <w:r w:rsidRPr="00F355D1">
        <w:rPr>
          <w:rFonts w:asciiTheme="majorEastAsia" w:eastAsiaTheme="majorEastAsia" w:hAnsiTheme="majorEastAsia" w:cs="宋体" w:hint="eastAsia"/>
          <w:szCs w:val="28"/>
          <w:u w:val="single"/>
        </w:rPr>
        <w:t>《起重机械安全技术规程》（TSG</w:t>
      </w:r>
      <w:r w:rsidRPr="00F355D1">
        <w:rPr>
          <w:rFonts w:asciiTheme="majorEastAsia" w:eastAsiaTheme="majorEastAsia" w:hAnsiTheme="majorEastAsia" w:cs="宋体"/>
          <w:szCs w:val="28"/>
          <w:u w:val="single"/>
        </w:rPr>
        <w:t xml:space="preserve"> 51-2023</w:t>
      </w:r>
      <w:r w:rsidRPr="00F355D1">
        <w:rPr>
          <w:rFonts w:asciiTheme="majorEastAsia" w:eastAsiaTheme="majorEastAsia" w:hAnsiTheme="majorEastAsia" w:cs="宋体" w:hint="eastAsia"/>
          <w:szCs w:val="28"/>
          <w:u w:val="single"/>
        </w:rPr>
        <w:t>）准备相关资料，做好现场检验准备工作。</w:t>
      </w:r>
      <w:r>
        <w:rPr>
          <w:rFonts w:asciiTheme="majorEastAsia" w:eastAsiaTheme="majorEastAsia" w:hAnsiTheme="majorEastAsia" w:cs="宋体" w:hint="eastAsia"/>
          <w:szCs w:val="28"/>
          <w:u w:val="single"/>
        </w:rPr>
        <w:t>如因提供虚假、伪造、错误资料，或因未做好现场检验准备工作造成的检验延期或中止（终止），相关后果由我单位自行承担。</w:t>
      </w:r>
    </w:p>
    <w:p w14:paraId="392D5010" w14:textId="77777777" w:rsidR="00334F3C" w:rsidRDefault="00334F3C" w:rsidP="00334F3C">
      <w:pPr>
        <w:jc w:val="left"/>
        <w:rPr>
          <w:rFonts w:asciiTheme="majorEastAsia" w:eastAsiaTheme="majorEastAsia" w:hAnsiTheme="majorEastAsia" w:cs="宋体"/>
          <w:szCs w:val="28"/>
        </w:rPr>
      </w:pPr>
      <w:r w:rsidRPr="00F355D1">
        <w:rPr>
          <w:rFonts w:asciiTheme="majorEastAsia" w:eastAsiaTheme="majorEastAsia" w:hAnsiTheme="majorEastAsia" w:cs="宋体" w:hint="eastAsia"/>
          <w:szCs w:val="28"/>
        </w:rPr>
        <w:t xml:space="preserve"> </w:t>
      </w:r>
      <w:r w:rsidRPr="00F355D1">
        <w:rPr>
          <w:rFonts w:asciiTheme="majorEastAsia" w:eastAsiaTheme="majorEastAsia" w:hAnsiTheme="majorEastAsia" w:cs="宋体"/>
          <w:szCs w:val="28"/>
        </w:rPr>
        <w:t xml:space="preserve">                   </w:t>
      </w:r>
      <w:r>
        <w:rPr>
          <w:rFonts w:asciiTheme="majorEastAsia" w:eastAsiaTheme="majorEastAsia" w:hAnsiTheme="majorEastAsia" w:cs="宋体"/>
          <w:szCs w:val="28"/>
        </w:rPr>
        <w:t xml:space="preserve">                     </w:t>
      </w:r>
      <w:r>
        <w:rPr>
          <w:rFonts w:asciiTheme="majorEastAsia" w:eastAsiaTheme="majorEastAsia" w:hAnsiTheme="majorEastAsia" w:cs="宋体" w:hint="eastAsia"/>
          <w:szCs w:val="28"/>
        </w:rPr>
        <w:t>受检单位负责人：</w:t>
      </w:r>
    </w:p>
    <w:p w14:paraId="1A655A72" w14:textId="77777777" w:rsidR="00334F3C" w:rsidRDefault="00334F3C" w:rsidP="00334F3C">
      <w:pPr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年 </w:t>
      </w:r>
      <w:r>
        <w:rPr>
          <w:rFonts w:ascii="宋体" w:eastAsia="宋体" w:hAnsi="宋体" w:cs="宋体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 xml:space="preserve">月 </w:t>
      </w:r>
      <w:r>
        <w:rPr>
          <w:rFonts w:ascii="宋体" w:eastAsia="宋体" w:hAnsi="宋体" w:cs="宋体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>日</w:t>
      </w:r>
    </w:p>
    <w:p w14:paraId="2DDBF836" w14:textId="4DFC0E2E" w:rsidR="00334F3C" w:rsidRDefault="00334F3C" w:rsidP="00334F3C">
      <w:pPr>
        <w:spacing w:line="360" w:lineRule="exact"/>
        <w:jc w:val="center"/>
        <w:rPr>
          <w:rFonts w:ascii="黑体" w:eastAsia="黑体" w:hAnsi="黑体" w:cs="宋体"/>
          <w:sz w:val="32"/>
          <w:szCs w:val="32"/>
        </w:rPr>
      </w:pPr>
      <w:r w:rsidRPr="00334F3C">
        <w:rPr>
          <w:rFonts w:ascii="黑体" w:eastAsia="黑体" w:hAnsi="黑体" w:cs="宋体" w:hint="eastAsia"/>
          <w:sz w:val="32"/>
          <w:szCs w:val="32"/>
        </w:rPr>
        <w:lastRenderedPageBreak/>
        <w:t>起重机械信息登记表</w:t>
      </w:r>
    </w:p>
    <w:p w14:paraId="59B8CE54" w14:textId="17419E6E" w:rsidR="00334F3C" w:rsidRDefault="00334F3C" w:rsidP="00334F3C">
      <w:pPr>
        <w:spacing w:line="360" w:lineRule="exact"/>
        <w:jc w:val="center"/>
        <w:rPr>
          <w:rFonts w:ascii="黑体" w:eastAsia="黑体" w:hAnsi="黑体" w:cs="宋体"/>
          <w:sz w:val="32"/>
          <w:szCs w:val="32"/>
        </w:rPr>
      </w:pPr>
    </w:p>
    <w:tbl>
      <w:tblPr>
        <w:tblpPr w:leftFromText="180" w:rightFromText="180" w:vertAnchor="text" w:horzAnchor="margin" w:tblpY="34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173"/>
        <w:gridCol w:w="1992"/>
        <w:gridCol w:w="664"/>
        <w:gridCol w:w="1906"/>
        <w:gridCol w:w="423"/>
        <w:gridCol w:w="2089"/>
      </w:tblGrid>
      <w:tr w:rsidR="00834AD1" w:rsidRPr="00C05CF4" w14:paraId="53C5D151" w14:textId="77777777" w:rsidTr="00C4465B">
        <w:trPr>
          <w:trHeight w:val="567"/>
        </w:trPr>
        <w:tc>
          <w:tcPr>
            <w:tcW w:w="1278" w:type="pct"/>
            <w:vAlign w:val="center"/>
          </w:tcPr>
          <w:p w14:paraId="38F918F3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设备代码</w:t>
            </w:r>
          </w:p>
        </w:tc>
        <w:tc>
          <w:tcPr>
            <w:tcW w:w="3722" w:type="pct"/>
            <w:gridSpan w:val="6"/>
            <w:vAlign w:val="center"/>
          </w:tcPr>
          <w:p w14:paraId="473EEAE3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04F2E493" w14:textId="77777777" w:rsidTr="00C4465B">
        <w:trPr>
          <w:trHeight w:val="567"/>
        </w:trPr>
        <w:tc>
          <w:tcPr>
            <w:tcW w:w="1278" w:type="pct"/>
            <w:vAlign w:val="center"/>
          </w:tcPr>
          <w:p w14:paraId="66FBFBDF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使用单位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名称</w:t>
            </w:r>
          </w:p>
        </w:tc>
        <w:tc>
          <w:tcPr>
            <w:tcW w:w="3722" w:type="pct"/>
            <w:gridSpan w:val="6"/>
            <w:vAlign w:val="center"/>
          </w:tcPr>
          <w:p w14:paraId="6BFA85FB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28B5311F" w14:textId="77777777" w:rsidTr="00C4465B">
        <w:trPr>
          <w:trHeight w:val="567"/>
        </w:trPr>
        <w:tc>
          <w:tcPr>
            <w:tcW w:w="1278" w:type="pct"/>
            <w:vAlign w:val="center"/>
          </w:tcPr>
          <w:p w14:paraId="75378E93" w14:textId="77777777" w:rsidR="00834AD1" w:rsidRDefault="00834AD1" w:rsidP="00834AD1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0B43BE">
              <w:rPr>
                <w:rFonts w:ascii="Times New Roman" w:eastAsia="宋体" w:hAnsi="Times New Roman" w:hint="eastAsia"/>
                <w:sz w:val="20"/>
                <w:szCs w:val="20"/>
              </w:rPr>
              <w:t>使用单位统一社会信用代码</w:t>
            </w:r>
          </w:p>
        </w:tc>
        <w:tc>
          <w:tcPr>
            <w:tcW w:w="3722" w:type="pct"/>
            <w:gridSpan w:val="6"/>
            <w:vAlign w:val="center"/>
          </w:tcPr>
          <w:p w14:paraId="6F659FED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3FEC75FA" w14:textId="77777777" w:rsidTr="00C4465B">
        <w:trPr>
          <w:trHeight w:val="567"/>
        </w:trPr>
        <w:tc>
          <w:tcPr>
            <w:tcW w:w="1278" w:type="pct"/>
            <w:vAlign w:val="center"/>
          </w:tcPr>
          <w:p w14:paraId="4A2A4D00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设备安装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地址</w:t>
            </w:r>
          </w:p>
        </w:tc>
        <w:tc>
          <w:tcPr>
            <w:tcW w:w="3722" w:type="pct"/>
            <w:gridSpan w:val="6"/>
            <w:vAlign w:val="center"/>
          </w:tcPr>
          <w:p w14:paraId="53D8D190" w14:textId="77777777" w:rsidR="00834AD1" w:rsidRPr="00C05CF4" w:rsidRDefault="00834AD1" w:rsidP="00834AD1">
            <w:pPr>
              <w:ind w:firstLineChars="500" w:firstLine="1100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市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 xml:space="preserve">     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区（县）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2"/>
              </w:rPr>
              <w:t>街道</w:t>
            </w:r>
          </w:p>
        </w:tc>
      </w:tr>
      <w:tr w:rsidR="00834AD1" w:rsidRPr="00C05CF4" w14:paraId="4EDEA407" w14:textId="77777777" w:rsidTr="00C4465B">
        <w:trPr>
          <w:trHeight w:val="567"/>
        </w:trPr>
        <w:tc>
          <w:tcPr>
            <w:tcW w:w="1278" w:type="pct"/>
            <w:vAlign w:val="center"/>
          </w:tcPr>
          <w:p w14:paraId="6D76CA8A" w14:textId="77777777" w:rsidR="00834AD1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设备安装位置</w:t>
            </w:r>
          </w:p>
        </w:tc>
        <w:tc>
          <w:tcPr>
            <w:tcW w:w="3722" w:type="pct"/>
            <w:gridSpan w:val="6"/>
            <w:vAlign w:val="center"/>
          </w:tcPr>
          <w:p w14:paraId="0144FE5B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48286887" w14:textId="77777777" w:rsidTr="001E2E92">
        <w:trPr>
          <w:trHeight w:val="567"/>
        </w:trPr>
        <w:tc>
          <w:tcPr>
            <w:tcW w:w="1278" w:type="pct"/>
            <w:vAlign w:val="center"/>
          </w:tcPr>
          <w:p w14:paraId="4E477882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安全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管理</w:t>
            </w:r>
            <w:r>
              <w:rPr>
                <w:rFonts w:ascii="Times New Roman" w:eastAsia="宋体" w:hAnsi="Times New Roman" w:hint="eastAsia"/>
                <w:sz w:val="22"/>
              </w:rPr>
              <w:t>人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员</w:t>
            </w:r>
          </w:p>
        </w:tc>
        <w:tc>
          <w:tcPr>
            <w:tcW w:w="1453" w:type="pct"/>
            <w:gridSpan w:val="3"/>
            <w:vAlign w:val="center"/>
          </w:tcPr>
          <w:p w14:paraId="26E701F9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79" w:type="pct"/>
            <w:vAlign w:val="center"/>
          </w:tcPr>
          <w:p w14:paraId="074372C5" w14:textId="77777777" w:rsidR="00834AD1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使用单位</w:t>
            </w:r>
          </w:p>
          <w:p w14:paraId="4196A3B7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联系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电话</w:t>
            </w:r>
          </w:p>
        </w:tc>
        <w:tc>
          <w:tcPr>
            <w:tcW w:w="1290" w:type="pct"/>
            <w:gridSpan w:val="2"/>
            <w:vAlign w:val="center"/>
          </w:tcPr>
          <w:p w14:paraId="4B138D81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23ABE67D" w14:textId="77777777" w:rsidTr="001E2E92">
        <w:trPr>
          <w:trHeight w:val="567"/>
        </w:trPr>
        <w:tc>
          <w:tcPr>
            <w:tcW w:w="1278" w:type="pct"/>
            <w:vAlign w:val="center"/>
          </w:tcPr>
          <w:p w14:paraId="513ED4A4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设备类别</w:t>
            </w:r>
          </w:p>
        </w:tc>
        <w:tc>
          <w:tcPr>
            <w:tcW w:w="1453" w:type="pct"/>
            <w:gridSpan w:val="3"/>
            <w:vAlign w:val="center"/>
          </w:tcPr>
          <w:p w14:paraId="727069FF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79" w:type="pct"/>
            <w:vAlign w:val="center"/>
          </w:tcPr>
          <w:p w14:paraId="5D9F5458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设备品种</w:t>
            </w:r>
          </w:p>
        </w:tc>
        <w:tc>
          <w:tcPr>
            <w:tcW w:w="1290" w:type="pct"/>
            <w:gridSpan w:val="2"/>
            <w:vAlign w:val="center"/>
          </w:tcPr>
          <w:p w14:paraId="4473A5C9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38CF42E3" w14:textId="77777777" w:rsidTr="001E2E92">
        <w:trPr>
          <w:trHeight w:val="567"/>
        </w:trPr>
        <w:tc>
          <w:tcPr>
            <w:tcW w:w="1278" w:type="pct"/>
            <w:vAlign w:val="center"/>
          </w:tcPr>
          <w:p w14:paraId="14B6146B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型号</w:t>
            </w:r>
            <w:r>
              <w:rPr>
                <w:rFonts w:ascii="Times New Roman" w:eastAsia="宋体" w:hAnsi="Times New Roman" w:hint="eastAsia"/>
                <w:sz w:val="22"/>
              </w:rPr>
              <w:t>规格</w:t>
            </w:r>
          </w:p>
        </w:tc>
        <w:tc>
          <w:tcPr>
            <w:tcW w:w="1453" w:type="pct"/>
            <w:gridSpan w:val="3"/>
            <w:vAlign w:val="center"/>
          </w:tcPr>
          <w:p w14:paraId="2839F988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79" w:type="pct"/>
            <w:vAlign w:val="center"/>
          </w:tcPr>
          <w:p w14:paraId="532693C6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产品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编号</w:t>
            </w:r>
          </w:p>
        </w:tc>
        <w:tc>
          <w:tcPr>
            <w:tcW w:w="1290" w:type="pct"/>
            <w:gridSpan w:val="2"/>
            <w:vAlign w:val="center"/>
          </w:tcPr>
          <w:p w14:paraId="09FFE3B5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6B2DDD17" w14:textId="77777777" w:rsidTr="001E2E92">
        <w:trPr>
          <w:trHeight w:val="567"/>
        </w:trPr>
        <w:tc>
          <w:tcPr>
            <w:tcW w:w="1278" w:type="pct"/>
            <w:vAlign w:val="center"/>
          </w:tcPr>
          <w:p w14:paraId="0245D7C9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制造单位</w:t>
            </w:r>
          </w:p>
        </w:tc>
        <w:tc>
          <w:tcPr>
            <w:tcW w:w="1453" w:type="pct"/>
            <w:gridSpan w:val="3"/>
            <w:vAlign w:val="center"/>
          </w:tcPr>
          <w:p w14:paraId="4C73DAEA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79" w:type="pct"/>
            <w:vAlign w:val="center"/>
          </w:tcPr>
          <w:p w14:paraId="13A212E3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生产许可证号</w:t>
            </w:r>
          </w:p>
        </w:tc>
        <w:tc>
          <w:tcPr>
            <w:tcW w:w="1290" w:type="pct"/>
            <w:gridSpan w:val="2"/>
            <w:vAlign w:val="center"/>
          </w:tcPr>
          <w:p w14:paraId="4BBB4AB5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4BF9BB42" w14:textId="77777777" w:rsidTr="001E2E92">
        <w:trPr>
          <w:trHeight w:val="567"/>
        </w:trPr>
        <w:tc>
          <w:tcPr>
            <w:tcW w:w="1278" w:type="pct"/>
            <w:vAlign w:val="center"/>
          </w:tcPr>
          <w:p w14:paraId="5987A54E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改造单位</w:t>
            </w:r>
          </w:p>
        </w:tc>
        <w:tc>
          <w:tcPr>
            <w:tcW w:w="1453" w:type="pct"/>
            <w:gridSpan w:val="3"/>
            <w:vAlign w:val="center"/>
          </w:tcPr>
          <w:p w14:paraId="43DD752E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79" w:type="pct"/>
            <w:vAlign w:val="center"/>
          </w:tcPr>
          <w:p w14:paraId="21E5495E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生产许可证号</w:t>
            </w:r>
          </w:p>
        </w:tc>
        <w:tc>
          <w:tcPr>
            <w:tcW w:w="1290" w:type="pct"/>
            <w:gridSpan w:val="2"/>
            <w:vAlign w:val="center"/>
          </w:tcPr>
          <w:p w14:paraId="743C64F3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24E063E7" w14:textId="77777777" w:rsidTr="001E2E92">
        <w:trPr>
          <w:trHeight w:val="567"/>
        </w:trPr>
        <w:tc>
          <w:tcPr>
            <w:tcW w:w="1278" w:type="pct"/>
            <w:vAlign w:val="center"/>
          </w:tcPr>
          <w:p w14:paraId="4691ABEB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制造日期</w:t>
            </w:r>
          </w:p>
        </w:tc>
        <w:tc>
          <w:tcPr>
            <w:tcW w:w="1453" w:type="pct"/>
            <w:gridSpan w:val="3"/>
            <w:vAlign w:val="center"/>
          </w:tcPr>
          <w:p w14:paraId="5D7D2126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79" w:type="pct"/>
            <w:vAlign w:val="center"/>
          </w:tcPr>
          <w:p w14:paraId="246D9349" w14:textId="77777777" w:rsidR="00834AD1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改造日期</w:t>
            </w:r>
          </w:p>
        </w:tc>
        <w:tc>
          <w:tcPr>
            <w:tcW w:w="1290" w:type="pct"/>
            <w:gridSpan w:val="2"/>
            <w:vAlign w:val="center"/>
          </w:tcPr>
          <w:p w14:paraId="1AB82140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74FBBE78" w14:textId="77777777" w:rsidTr="00C4465B">
        <w:trPr>
          <w:trHeight w:val="567"/>
        </w:trPr>
        <w:tc>
          <w:tcPr>
            <w:tcW w:w="1278" w:type="pct"/>
            <w:vAlign w:val="center"/>
          </w:tcPr>
          <w:p w14:paraId="4F654B9D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安装</w:t>
            </w:r>
            <w:r>
              <w:rPr>
                <w:rFonts w:ascii="Times New Roman" w:eastAsia="宋体" w:hAnsi="Times New Roman" w:hint="eastAsia"/>
                <w:sz w:val="22"/>
              </w:rPr>
              <w:t>（修理）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单位</w:t>
            </w:r>
          </w:p>
        </w:tc>
        <w:tc>
          <w:tcPr>
            <w:tcW w:w="3722" w:type="pct"/>
            <w:gridSpan w:val="6"/>
            <w:vAlign w:val="center"/>
          </w:tcPr>
          <w:p w14:paraId="7C12B6CD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0B4B0E7B" w14:textId="77777777" w:rsidTr="001E2E92">
        <w:trPr>
          <w:trHeight w:val="567"/>
        </w:trPr>
        <w:tc>
          <w:tcPr>
            <w:tcW w:w="1278" w:type="pct"/>
            <w:vAlign w:val="center"/>
          </w:tcPr>
          <w:p w14:paraId="78C7064A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生产许可证号</w:t>
            </w:r>
          </w:p>
        </w:tc>
        <w:tc>
          <w:tcPr>
            <w:tcW w:w="1453" w:type="pct"/>
            <w:gridSpan w:val="3"/>
            <w:vAlign w:val="center"/>
          </w:tcPr>
          <w:p w14:paraId="0649391A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79" w:type="pct"/>
            <w:vAlign w:val="center"/>
          </w:tcPr>
          <w:p w14:paraId="4220436E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安装</w:t>
            </w:r>
            <w:r>
              <w:rPr>
                <w:rFonts w:ascii="Times New Roman" w:eastAsia="宋体" w:hAnsi="Times New Roman" w:hint="eastAsia"/>
                <w:sz w:val="22"/>
              </w:rPr>
              <w:t>（修理）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单位联系电话</w:t>
            </w:r>
          </w:p>
        </w:tc>
        <w:tc>
          <w:tcPr>
            <w:tcW w:w="1290" w:type="pct"/>
            <w:gridSpan w:val="2"/>
            <w:vAlign w:val="center"/>
          </w:tcPr>
          <w:p w14:paraId="6AC7BA82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4F9AF895" w14:textId="77777777" w:rsidTr="00C4465B">
        <w:trPr>
          <w:trHeight w:val="567"/>
        </w:trPr>
        <w:tc>
          <w:tcPr>
            <w:tcW w:w="5000" w:type="pct"/>
            <w:gridSpan w:val="7"/>
            <w:vAlign w:val="center"/>
          </w:tcPr>
          <w:p w14:paraId="597744E5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设备主参数</w:t>
            </w:r>
          </w:p>
        </w:tc>
      </w:tr>
      <w:tr w:rsidR="00834AD1" w:rsidRPr="00C05CF4" w14:paraId="5B2D6E81" w14:textId="77777777" w:rsidTr="00C4465B">
        <w:trPr>
          <w:trHeight w:val="567"/>
        </w:trPr>
        <w:tc>
          <w:tcPr>
            <w:tcW w:w="1367" w:type="pct"/>
            <w:gridSpan w:val="2"/>
            <w:vAlign w:val="center"/>
          </w:tcPr>
          <w:p w14:paraId="073F3B7B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整机工作级别</w:t>
            </w:r>
          </w:p>
        </w:tc>
        <w:tc>
          <w:tcPr>
            <w:tcW w:w="1023" w:type="pct"/>
            <w:vAlign w:val="center"/>
          </w:tcPr>
          <w:p w14:paraId="1FD99EE0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7AB0ABE5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防爆等级</w:t>
            </w:r>
          </w:p>
        </w:tc>
        <w:tc>
          <w:tcPr>
            <w:tcW w:w="1073" w:type="pct"/>
            <w:vAlign w:val="center"/>
          </w:tcPr>
          <w:p w14:paraId="66BF7D0E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834AD1" w:rsidRPr="00C05CF4" w14:paraId="4F4C35F9" w14:textId="77777777" w:rsidTr="00C4465B">
        <w:trPr>
          <w:trHeight w:val="567"/>
        </w:trPr>
        <w:tc>
          <w:tcPr>
            <w:tcW w:w="1367" w:type="pct"/>
            <w:gridSpan w:val="2"/>
            <w:vAlign w:val="center"/>
          </w:tcPr>
          <w:p w14:paraId="78F544B2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额定</w:t>
            </w:r>
            <w:r>
              <w:rPr>
                <w:rFonts w:ascii="Times New Roman" w:eastAsia="宋体" w:hAnsi="Times New Roman" w:hint="eastAsia"/>
                <w:sz w:val="22"/>
              </w:rPr>
              <w:t>载重量（</w:t>
            </w:r>
            <w:r>
              <w:rPr>
                <w:rFonts w:ascii="Times New Roman" w:eastAsia="宋体" w:hAnsi="Times New Roman" w:hint="eastAsia"/>
                <w:sz w:val="22"/>
              </w:rPr>
              <w:t>t</w:t>
            </w:r>
            <w:r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1023" w:type="pct"/>
            <w:vAlign w:val="center"/>
          </w:tcPr>
          <w:p w14:paraId="745947D6" w14:textId="77777777" w:rsidR="00834AD1" w:rsidRPr="00C05CF4" w:rsidRDefault="00834AD1" w:rsidP="00834AD1">
            <w:pPr>
              <w:ind w:leftChars="-118" w:left="-330" w:rightChars="-186" w:right="-521" w:firstLineChars="100" w:firstLine="220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2025E198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额定起重力矩（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t</w:t>
            </w:r>
            <w:r>
              <w:rPr>
                <w:rFonts w:ascii="宋体" w:eastAsia="宋体" w:hAnsi="宋体" w:hint="eastAsia"/>
                <w:bCs/>
                <w:sz w:val="22"/>
              </w:rPr>
              <w:t>﹒</w:t>
            </w:r>
            <w:r>
              <w:rPr>
                <w:rFonts w:ascii="Times New Roman" w:eastAsia="宋体" w:hAnsi="Times New Roman"/>
                <w:bCs/>
                <w:sz w:val="22"/>
              </w:rPr>
              <w:t>m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）</w:t>
            </w:r>
          </w:p>
        </w:tc>
        <w:tc>
          <w:tcPr>
            <w:tcW w:w="1073" w:type="pct"/>
            <w:vAlign w:val="center"/>
          </w:tcPr>
          <w:p w14:paraId="684C39A4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834AD1" w:rsidRPr="00C05CF4" w14:paraId="101AA826" w14:textId="77777777" w:rsidTr="00C4465B">
        <w:trPr>
          <w:trHeight w:val="567"/>
        </w:trPr>
        <w:tc>
          <w:tcPr>
            <w:tcW w:w="1367" w:type="pct"/>
            <w:gridSpan w:val="2"/>
            <w:vAlign w:val="center"/>
          </w:tcPr>
          <w:p w14:paraId="39BF72CA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层数（层）</w:t>
            </w:r>
          </w:p>
        </w:tc>
        <w:tc>
          <w:tcPr>
            <w:tcW w:w="1023" w:type="pct"/>
            <w:vAlign w:val="center"/>
          </w:tcPr>
          <w:p w14:paraId="00A3875A" w14:textId="77777777" w:rsidR="00834AD1" w:rsidRPr="00C05CF4" w:rsidRDefault="00834AD1" w:rsidP="00834AD1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1C8C449D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生产率（</w:t>
            </w:r>
            <w:r>
              <w:rPr>
                <w:rFonts w:ascii="Times New Roman" w:eastAsia="宋体" w:hAnsi="Times New Roman" w:hint="eastAsia"/>
                <w:sz w:val="22"/>
              </w:rPr>
              <w:t>t</w:t>
            </w:r>
            <w:r>
              <w:rPr>
                <w:rFonts w:ascii="Times New Roman" w:eastAsia="宋体" w:hAnsi="Times New Roman"/>
                <w:sz w:val="22"/>
              </w:rPr>
              <w:t>/</w:t>
            </w:r>
            <w:r>
              <w:rPr>
                <w:rFonts w:ascii="Times New Roman" w:eastAsia="宋体" w:hAnsi="Times New Roman" w:hint="eastAsia"/>
                <w:sz w:val="22"/>
              </w:rPr>
              <w:t>h</w:t>
            </w:r>
            <w:r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1073" w:type="pct"/>
            <w:vAlign w:val="center"/>
          </w:tcPr>
          <w:p w14:paraId="4C31085D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834AD1" w:rsidRPr="00C05CF4" w14:paraId="780C4225" w14:textId="77777777" w:rsidTr="00C4465B">
        <w:trPr>
          <w:trHeight w:val="567"/>
        </w:trPr>
        <w:tc>
          <w:tcPr>
            <w:tcW w:w="1367" w:type="pct"/>
            <w:gridSpan w:val="2"/>
            <w:vAlign w:val="center"/>
          </w:tcPr>
          <w:p w14:paraId="69B17931" w14:textId="77777777" w:rsidR="00834AD1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设计使用年限</w:t>
            </w:r>
          </w:p>
        </w:tc>
        <w:tc>
          <w:tcPr>
            <w:tcW w:w="1023" w:type="pct"/>
            <w:vAlign w:val="center"/>
          </w:tcPr>
          <w:p w14:paraId="58834044" w14:textId="77777777" w:rsidR="00834AD1" w:rsidRPr="00C05CF4" w:rsidRDefault="00834AD1" w:rsidP="00834AD1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3E454705" w14:textId="77777777" w:rsidR="00834AD1" w:rsidRDefault="00834AD1" w:rsidP="00834AD1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其他主要参数</w:t>
            </w:r>
          </w:p>
        </w:tc>
        <w:tc>
          <w:tcPr>
            <w:tcW w:w="1073" w:type="pct"/>
            <w:vAlign w:val="center"/>
          </w:tcPr>
          <w:p w14:paraId="02C26E40" w14:textId="77777777" w:rsidR="00834AD1" w:rsidRPr="00C05CF4" w:rsidRDefault="00834AD1" w:rsidP="00834AD1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见合格证</w:t>
            </w:r>
          </w:p>
        </w:tc>
      </w:tr>
      <w:tr w:rsidR="00834AD1" w:rsidRPr="00C05CF4" w14:paraId="47AB03A0" w14:textId="77777777" w:rsidTr="00834AD1">
        <w:trPr>
          <w:trHeight w:val="1592"/>
        </w:trPr>
        <w:tc>
          <w:tcPr>
            <w:tcW w:w="5000" w:type="pct"/>
            <w:gridSpan w:val="7"/>
          </w:tcPr>
          <w:p w14:paraId="09528ECA" w14:textId="77777777" w:rsidR="00834AD1" w:rsidRPr="000B43BE" w:rsidRDefault="00834AD1" w:rsidP="00834AD1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 w:rsidRPr="000B43BE">
              <w:rPr>
                <w:rFonts w:ascii="Times New Roman" w:eastAsia="宋体" w:hAnsi="Times New Roman" w:hint="eastAsia"/>
                <w:b/>
                <w:sz w:val="22"/>
              </w:rPr>
              <w:t>注：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1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、</w:t>
            </w:r>
            <w:r w:rsidRPr="000B43BE">
              <w:rPr>
                <w:rFonts w:ascii="Times New Roman" w:eastAsia="宋体" w:hAnsi="Times New Roman" w:hint="eastAsia"/>
                <w:bCs/>
                <w:sz w:val="22"/>
              </w:rPr>
              <w:t>设备代码按照产品合格证上设备代码填写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；</w:t>
            </w:r>
          </w:p>
          <w:p w14:paraId="3F3CA3D7" w14:textId="77777777" w:rsidR="00834AD1" w:rsidRPr="00F21124" w:rsidRDefault="00834AD1" w:rsidP="00834AD1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2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、</w:t>
            </w:r>
            <w:r w:rsidRPr="00F21124">
              <w:rPr>
                <w:rFonts w:ascii="Times New Roman" w:eastAsia="宋体" w:hAnsi="Times New Roman" w:hint="eastAsia"/>
                <w:bCs/>
                <w:sz w:val="22"/>
              </w:rPr>
              <w:t>设备安装位置需写清设备在建筑中的安装位置，如</w:t>
            </w:r>
            <w:r w:rsidRPr="00F21124">
              <w:rPr>
                <w:rFonts w:ascii="Times New Roman" w:eastAsia="宋体" w:hAnsi="Times New Roman" w:hint="eastAsia"/>
                <w:bCs/>
                <w:sz w:val="22"/>
              </w:rPr>
              <w:t>*</w:t>
            </w:r>
            <w:r w:rsidRPr="00F21124">
              <w:rPr>
                <w:rFonts w:ascii="Times New Roman" w:eastAsia="宋体" w:hAnsi="Times New Roman"/>
                <w:bCs/>
                <w:sz w:val="22"/>
              </w:rPr>
              <w:t>*</w:t>
            </w:r>
            <w:r w:rsidRPr="00F21124">
              <w:rPr>
                <w:rFonts w:ascii="Times New Roman" w:eastAsia="宋体" w:hAnsi="Times New Roman" w:hint="eastAsia"/>
                <w:bCs/>
                <w:sz w:val="22"/>
              </w:rPr>
              <w:t>车间</w:t>
            </w:r>
            <w:r w:rsidRPr="00F21124">
              <w:rPr>
                <w:rFonts w:ascii="Times New Roman" w:eastAsia="宋体" w:hAnsi="Times New Roman" w:hint="eastAsia"/>
                <w:bCs/>
                <w:sz w:val="22"/>
              </w:rPr>
              <w:t>*</w:t>
            </w:r>
            <w:r w:rsidRPr="00F21124">
              <w:rPr>
                <w:rFonts w:ascii="Times New Roman" w:eastAsia="宋体" w:hAnsi="Times New Roman" w:hint="eastAsia"/>
                <w:bCs/>
                <w:sz w:val="22"/>
              </w:rPr>
              <w:t>跨</w:t>
            </w:r>
            <w:r w:rsidRPr="00F21124">
              <w:rPr>
                <w:rFonts w:ascii="Times New Roman" w:eastAsia="宋体" w:hAnsi="Times New Roman" w:hint="eastAsia"/>
                <w:bCs/>
                <w:sz w:val="22"/>
              </w:rPr>
              <w:t>*</w:t>
            </w:r>
            <w:r w:rsidRPr="00F21124">
              <w:rPr>
                <w:rFonts w:ascii="Times New Roman" w:eastAsia="宋体" w:hAnsi="Times New Roman" w:hint="eastAsia"/>
                <w:bCs/>
                <w:sz w:val="22"/>
              </w:rPr>
              <w:t>车</w:t>
            </w:r>
            <w:r w:rsidRPr="00F21124">
              <w:rPr>
                <w:rFonts w:ascii="Times New Roman" w:eastAsia="宋体" w:hAnsi="Times New Roman" w:hint="eastAsia"/>
                <w:bCs/>
                <w:sz w:val="22"/>
              </w:rPr>
              <w:t>,</w:t>
            </w:r>
            <w:r w:rsidRPr="00F21124">
              <w:rPr>
                <w:rFonts w:ascii="Times New Roman" w:eastAsia="宋体" w:hAnsi="Times New Roman" w:hint="eastAsia"/>
                <w:bCs/>
                <w:sz w:val="22"/>
              </w:rPr>
              <w:t>流动式起重机填写使用地址；</w:t>
            </w:r>
          </w:p>
          <w:p w14:paraId="14663B63" w14:textId="77777777" w:rsidR="00834AD1" w:rsidRPr="00F21124" w:rsidRDefault="00834AD1" w:rsidP="00834AD1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3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、</w:t>
            </w:r>
            <w:r w:rsidRPr="00F21124">
              <w:rPr>
                <w:rFonts w:ascii="Times New Roman" w:eastAsia="宋体" w:hAnsi="Times New Roman" w:hint="eastAsia"/>
                <w:bCs/>
                <w:sz w:val="22"/>
              </w:rPr>
              <w:t>设备类别、设备品种、型号规格、产品编号需与产品合格证一致；</w:t>
            </w:r>
          </w:p>
          <w:p w14:paraId="3100F4FF" w14:textId="77777777" w:rsidR="00834AD1" w:rsidRDefault="00834AD1" w:rsidP="00834AD1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4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、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2</w:t>
            </w:r>
            <w:r w:rsidRPr="004F06AC">
              <w:rPr>
                <w:rFonts w:ascii="Times New Roman" w:eastAsia="宋体" w:hAnsi="Times New Roman"/>
                <w:bCs/>
                <w:sz w:val="22"/>
              </w:rPr>
              <w:t>024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年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1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月</w:t>
            </w:r>
            <w:r w:rsidRPr="004F06AC">
              <w:rPr>
                <w:rFonts w:ascii="Times New Roman" w:eastAsia="宋体" w:hAnsi="Times New Roman"/>
                <w:bCs/>
                <w:sz w:val="22"/>
              </w:rPr>
              <w:t>1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日之前出厂的设备可不填写“设计使用年限”，之后出厂的产品需填写</w:t>
            </w:r>
          </w:p>
          <w:p w14:paraId="0CC39EAD" w14:textId="77777777" w:rsidR="00834AD1" w:rsidRPr="004F06AC" w:rsidRDefault="00834AD1" w:rsidP="00834AD1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5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、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如设备不涉及的项目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,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填写“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/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”</w:t>
            </w:r>
          </w:p>
        </w:tc>
      </w:tr>
    </w:tbl>
    <w:p w14:paraId="4B67ABD7" w14:textId="1EDDF85E" w:rsidR="00834AD1" w:rsidRPr="00834AD1" w:rsidRDefault="00834AD1" w:rsidP="00834AD1">
      <w:pPr>
        <w:ind w:firstLineChars="100" w:firstLine="220"/>
        <w:jc w:val="left"/>
        <w:rPr>
          <w:rFonts w:ascii="Times New Roman" w:eastAsia="宋体" w:hAnsi="Times New Roman"/>
          <w:sz w:val="22"/>
        </w:rPr>
      </w:pPr>
      <w:r w:rsidRPr="00712E44">
        <w:rPr>
          <w:rFonts w:ascii="Times New Roman" w:eastAsia="宋体" w:hAnsi="Times New Roman" w:hint="eastAsia"/>
          <w:sz w:val="22"/>
        </w:rPr>
        <w:t>施工</w:t>
      </w:r>
      <w:r>
        <w:rPr>
          <w:rFonts w:ascii="Times New Roman" w:eastAsia="宋体" w:hAnsi="Times New Roman" w:hint="eastAsia"/>
          <w:sz w:val="22"/>
        </w:rPr>
        <w:t>（申请）</w:t>
      </w:r>
      <w:r w:rsidRPr="00712E44">
        <w:rPr>
          <w:rFonts w:ascii="Times New Roman" w:eastAsia="宋体" w:hAnsi="Times New Roman" w:hint="eastAsia"/>
          <w:sz w:val="22"/>
        </w:rPr>
        <w:t>单位</w:t>
      </w:r>
      <w:r>
        <w:rPr>
          <w:rFonts w:ascii="Times New Roman" w:eastAsia="宋体" w:hAnsi="Times New Roman" w:hint="eastAsia"/>
          <w:sz w:val="22"/>
        </w:rPr>
        <w:t>：（</w:t>
      </w:r>
      <w:r w:rsidRPr="00712E44">
        <w:rPr>
          <w:rFonts w:ascii="Times New Roman" w:eastAsia="宋体" w:hAnsi="Times New Roman" w:hint="eastAsia"/>
          <w:sz w:val="22"/>
        </w:rPr>
        <w:t>盖章</w:t>
      </w:r>
      <w:r>
        <w:rPr>
          <w:rFonts w:ascii="Times New Roman" w:eastAsia="宋体" w:hAnsi="Times New Roman" w:hint="eastAsia"/>
          <w:sz w:val="22"/>
        </w:rPr>
        <w:t>）</w:t>
      </w:r>
      <w:r>
        <w:rPr>
          <w:rFonts w:ascii="Times New Roman" w:eastAsia="宋体" w:hAnsi="Times New Roman" w:hint="eastAsia"/>
          <w:sz w:val="22"/>
        </w:rPr>
        <w:t xml:space="preserve"> </w:t>
      </w:r>
      <w:r>
        <w:rPr>
          <w:rFonts w:ascii="Times New Roman" w:eastAsia="宋体" w:hAnsi="Times New Roman"/>
          <w:sz w:val="22"/>
        </w:rPr>
        <w:t xml:space="preserve">                                        </w:t>
      </w:r>
      <w:r>
        <w:rPr>
          <w:rFonts w:ascii="Times New Roman" w:eastAsia="宋体" w:hAnsi="Times New Roman" w:hint="eastAsia"/>
          <w:sz w:val="22"/>
        </w:rPr>
        <w:t>编号：</w:t>
      </w:r>
    </w:p>
    <w:p w14:paraId="53F9CBF0" w14:textId="5C410863" w:rsidR="00C24184" w:rsidRPr="001E2E92" w:rsidRDefault="00334F3C" w:rsidP="001E2E92">
      <w:pPr>
        <w:jc w:val="center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 </w:t>
      </w:r>
      <w:r>
        <w:rPr>
          <w:rFonts w:ascii="黑体" w:eastAsia="黑体" w:hAnsi="黑体" w:cs="宋体"/>
          <w:sz w:val="32"/>
          <w:szCs w:val="32"/>
        </w:rPr>
        <w:t xml:space="preserve">                                 </w:t>
      </w:r>
    </w:p>
    <w:sectPr w:rsidR="00C24184" w:rsidRPr="001E2E92" w:rsidSect="00334F3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1D94" w14:textId="77777777" w:rsidR="00331854" w:rsidRDefault="00331854" w:rsidP="00C4465B">
      <w:r>
        <w:separator/>
      </w:r>
    </w:p>
  </w:endnote>
  <w:endnote w:type="continuationSeparator" w:id="0">
    <w:p w14:paraId="7D9AD12C" w14:textId="77777777" w:rsidR="00331854" w:rsidRDefault="00331854" w:rsidP="00C4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FE41" w14:textId="77777777" w:rsidR="00331854" w:rsidRDefault="00331854" w:rsidP="00C4465B">
      <w:r>
        <w:separator/>
      </w:r>
    </w:p>
  </w:footnote>
  <w:footnote w:type="continuationSeparator" w:id="0">
    <w:p w14:paraId="77AC01AC" w14:textId="77777777" w:rsidR="00331854" w:rsidRDefault="00331854" w:rsidP="00C44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3C"/>
    <w:rsid w:val="001E2E92"/>
    <w:rsid w:val="00331854"/>
    <w:rsid w:val="00334F3C"/>
    <w:rsid w:val="00834AD1"/>
    <w:rsid w:val="00C24184"/>
    <w:rsid w:val="00C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2DDE71"/>
  <w15:chartTrackingRefBased/>
  <w15:docId w15:val="{B8B4DC9C-6548-436D-B623-9C06C298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F3C"/>
    <w:pPr>
      <w:widowControl w:val="0"/>
      <w:jc w:val="both"/>
    </w:pPr>
    <w:rPr>
      <w:rFonts w:eastAsia="仿宋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334F3C"/>
    <w:pPr>
      <w:keepNext/>
      <w:keepLines/>
      <w:spacing w:before="260" w:after="260" w:line="413" w:lineRule="auto"/>
      <w:outlineLvl w:val="2"/>
    </w:pPr>
    <w:rPr>
      <w:rFonts w:ascii="仿宋" w:hAnsi="仿宋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qFormat/>
    <w:rsid w:val="00334F3C"/>
    <w:rPr>
      <w:rFonts w:ascii="仿宋" w:eastAsia="仿宋" w:hAnsi="仿宋"/>
      <w:b/>
      <w:sz w:val="30"/>
      <w:szCs w:val="24"/>
    </w:rPr>
  </w:style>
  <w:style w:type="table" w:styleId="a3">
    <w:name w:val="Table Grid"/>
    <w:basedOn w:val="a1"/>
    <w:qFormat/>
    <w:rsid w:val="00334F3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465B"/>
    <w:rPr>
      <w:rFonts w:eastAsia="仿宋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4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465B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5838-4EB5-455C-AAA9-B7384674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1893</Characters>
  <Application>Microsoft Office Word</Application>
  <DocSecurity>4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先生 白</cp:lastModifiedBy>
  <cp:revision>2</cp:revision>
  <dcterms:created xsi:type="dcterms:W3CDTF">2024-02-28T07:56:00Z</dcterms:created>
  <dcterms:modified xsi:type="dcterms:W3CDTF">2024-02-28T07:56:00Z</dcterms:modified>
</cp:coreProperties>
</file>